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BD0" w:rsidRDefault="0097025D" w:rsidP="00547C1B">
      <w:pPr>
        <w:spacing w:line="360" w:lineRule="auto"/>
        <w:rPr>
          <w:rFonts w:ascii="Franklin Gothic Book" w:hAnsi="Franklin Gothic Book"/>
          <w:b/>
          <w:color w:val="707173"/>
          <w:sz w:val="40"/>
          <w:szCs w:val="40"/>
        </w:rPr>
      </w:pPr>
      <w:r>
        <w:rPr>
          <w:noProof/>
          <w:sz w:val="40"/>
          <w:szCs w:val="40"/>
          <w:lang w:eastAsia="de-DE"/>
        </w:rPr>
        <w:drawing>
          <wp:anchor distT="0" distB="0" distL="114300" distR="114300" simplePos="0" relativeHeight="251657728" behindDoc="0" locked="0" layoutInCell="1" allowOverlap="1">
            <wp:simplePos x="0" y="0"/>
            <wp:positionH relativeFrom="column">
              <wp:posOffset>4234180</wp:posOffset>
            </wp:positionH>
            <wp:positionV relativeFrom="paragraph">
              <wp:posOffset>-364490</wp:posOffset>
            </wp:positionV>
            <wp:extent cx="1797050" cy="603250"/>
            <wp:effectExtent l="19050" t="0" r="0" b="0"/>
            <wp:wrapNone/>
            <wp:docPr id="5" name="Bild 2" descr="KKT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KT_Logo_RGB"/>
                    <pic:cNvPicPr>
                      <a:picLocks noChangeAspect="1" noChangeArrowheads="1"/>
                    </pic:cNvPicPr>
                  </pic:nvPicPr>
                  <pic:blipFill>
                    <a:blip r:embed="rId8"/>
                    <a:srcRect/>
                    <a:stretch>
                      <a:fillRect/>
                    </a:stretch>
                  </pic:blipFill>
                  <pic:spPr bwMode="auto">
                    <a:xfrm>
                      <a:off x="0" y="0"/>
                      <a:ext cx="1797050" cy="603250"/>
                    </a:xfrm>
                    <a:prstGeom prst="rect">
                      <a:avLst/>
                    </a:prstGeom>
                    <a:noFill/>
                    <a:ln w="9525">
                      <a:noFill/>
                      <a:miter lim="800000"/>
                      <a:headEnd/>
                      <a:tailEnd/>
                    </a:ln>
                  </pic:spPr>
                </pic:pic>
              </a:graphicData>
            </a:graphic>
          </wp:anchor>
        </w:drawing>
      </w:r>
    </w:p>
    <w:p w:rsidR="002A33C7" w:rsidRPr="004A61FA" w:rsidRDefault="00E97E2E" w:rsidP="00547C1B">
      <w:pPr>
        <w:spacing w:line="360" w:lineRule="auto"/>
        <w:rPr>
          <w:rFonts w:ascii="Franklin Gothic Book" w:hAnsi="Franklin Gothic Book"/>
          <w:b/>
          <w:color w:val="4B4B4D"/>
          <w:sz w:val="40"/>
          <w:szCs w:val="40"/>
        </w:rPr>
      </w:pPr>
      <w:r w:rsidRPr="004A61FA">
        <w:rPr>
          <w:rFonts w:ascii="Franklin Gothic Medium" w:hAnsi="Franklin Gothic Medium"/>
          <w:color w:val="4B4B4D"/>
          <w:spacing w:val="30"/>
          <w:sz w:val="50"/>
          <w:szCs w:val="50"/>
        </w:rPr>
        <w:t>PRESSEMITTEILUNG</w:t>
      </w:r>
    </w:p>
    <w:p w:rsidR="0097025D" w:rsidRPr="004F5EFF" w:rsidRDefault="0097025D" w:rsidP="0097025D">
      <w:pPr>
        <w:rPr>
          <w:rFonts w:ascii="Franklin Gothic Medium" w:hAnsi="Franklin Gothic Medium"/>
          <w:color w:val="4B4B4D"/>
          <w:sz w:val="28"/>
          <w:szCs w:val="28"/>
        </w:rPr>
      </w:pPr>
      <w:r w:rsidRPr="004F5EFF">
        <w:rPr>
          <w:rFonts w:ascii="Franklin Gothic Medium" w:hAnsi="Franklin Gothic Medium"/>
          <w:color w:val="4B4B4D"/>
          <w:sz w:val="28"/>
          <w:szCs w:val="28"/>
        </w:rPr>
        <w:t>Die neue Vario-Line von KKT chillers</w:t>
      </w:r>
    </w:p>
    <w:p w:rsidR="0097025D" w:rsidRPr="004F5EFF" w:rsidRDefault="0097025D" w:rsidP="0097025D">
      <w:pPr>
        <w:rPr>
          <w:rFonts w:ascii="Franklin Gothic Medium" w:hAnsi="Franklin Gothic Medium"/>
          <w:color w:val="4B4B4D"/>
          <w:sz w:val="28"/>
          <w:szCs w:val="28"/>
        </w:rPr>
      </w:pPr>
      <w:r w:rsidRPr="004F5EFF">
        <w:rPr>
          <w:rFonts w:ascii="Franklin Gothic Medium" w:hAnsi="Franklin Gothic Medium"/>
          <w:color w:val="4B4B4D"/>
          <w:sz w:val="28"/>
          <w:szCs w:val="28"/>
        </w:rPr>
        <w:t>Effizient. Variabel. Innovativ.</w:t>
      </w:r>
    </w:p>
    <w:p w:rsidR="004F5EFF" w:rsidRDefault="004F5EFF" w:rsidP="0097025D">
      <w:pPr>
        <w:rPr>
          <w:rFonts w:ascii="Franklin Gothic Book" w:hAnsi="Franklin Gothic Book"/>
          <w:i/>
          <w:color w:val="4B4B4D"/>
          <w:sz w:val="20"/>
          <w:szCs w:val="20"/>
        </w:rPr>
      </w:pPr>
    </w:p>
    <w:p w:rsidR="005F2959" w:rsidRPr="005F2959" w:rsidRDefault="00417830" w:rsidP="005F2959">
      <w:pPr>
        <w:spacing w:line="360" w:lineRule="auto"/>
        <w:jc w:val="both"/>
        <w:rPr>
          <w:rFonts w:ascii="Franklin Gothic Medium" w:hAnsi="Franklin Gothic Medium"/>
          <w:color w:val="4B4B4D"/>
          <w:sz w:val="20"/>
          <w:szCs w:val="20"/>
        </w:rPr>
      </w:pPr>
      <w:r>
        <w:rPr>
          <w:rFonts w:ascii="Franklin Gothic Medium" w:hAnsi="Franklin Gothic Medium"/>
          <w:color w:val="4B4B4D"/>
          <w:sz w:val="20"/>
          <w:szCs w:val="20"/>
        </w:rPr>
        <w:t>Optimierte</w:t>
      </w:r>
      <w:r w:rsidR="005F2959" w:rsidRPr="005F2959">
        <w:rPr>
          <w:rFonts w:ascii="Franklin Gothic Medium" w:hAnsi="Franklin Gothic Medium"/>
          <w:color w:val="4B4B4D"/>
          <w:sz w:val="20"/>
          <w:szCs w:val="20"/>
        </w:rPr>
        <w:t xml:space="preserve"> Kältetechnik </w:t>
      </w:r>
    </w:p>
    <w:p w:rsidR="0097025D" w:rsidRPr="004F5EFF" w:rsidRDefault="0097025D" w:rsidP="004F5EFF">
      <w:pPr>
        <w:spacing w:line="360" w:lineRule="auto"/>
        <w:jc w:val="both"/>
        <w:rPr>
          <w:rFonts w:ascii="Franklin Gothic Book" w:hAnsi="Franklin Gothic Book"/>
          <w:i/>
          <w:color w:val="4B4B4D"/>
          <w:sz w:val="20"/>
          <w:szCs w:val="20"/>
        </w:rPr>
      </w:pPr>
      <w:r w:rsidRPr="004F5EFF">
        <w:rPr>
          <w:rFonts w:ascii="Franklin Gothic Book" w:hAnsi="Franklin Gothic Book"/>
          <w:i/>
          <w:color w:val="4B4B4D"/>
          <w:sz w:val="20"/>
          <w:szCs w:val="20"/>
        </w:rPr>
        <w:t>KKT chillers bringt mit der Vario-Line acht n</w:t>
      </w:r>
      <w:r w:rsidR="00417830">
        <w:rPr>
          <w:rFonts w:ascii="Franklin Gothic Book" w:hAnsi="Franklin Gothic Book"/>
          <w:i/>
          <w:color w:val="4B4B4D"/>
          <w:sz w:val="20"/>
          <w:szCs w:val="20"/>
        </w:rPr>
        <w:t xml:space="preserve">eue </w:t>
      </w:r>
      <w:proofErr w:type="spellStart"/>
      <w:r w:rsidR="00417830">
        <w:rPr>
          <w:rFonts w:ascii="Franklin Gothic Book" w:hAnsi="Franklin Gothic Book"/>
          <w:i/>
          <w:color w:val="4B4B4D"/>
          <w:sz w:val="20"/>
          <w:szCs w:val="20"/>
        </w:rPr>
        <w:t>Chiller</w:t>
      </w:r>
      <w:proofErr w:type="spellEnd"/>
      <w:r w:rsidR="00417830">
        <w:rPr>
          <w:rFonts w:ascii="Franklin Gothic Book" w:hAnsi="Franklin Gothic Book"/>
          <w:i/>
          <w:color w:val="4B4B4D"/>
          <w:sz w:val="20"/>
          <w:szCs w:val="20"/>
        </w:rPr>
        <w:t xml:space="preserve"> auf den Markt, die i</w:t>
      </w:r>
      <w:r w:rsidRPr="004F5EFF">
        <w:rPr>
          <w:rFonts w:ascii="Franklin Gothic Book" w:hAnsi="Franklin Gothic Book"/>
          <w:i/>
          <w:color w:val="4B4B4D"/>
          <w:sz w:val="20"/>
          <w:szCs w:val="20"/>
        </w:rPr>
        <w:t>hre Kält</w:t>
      </w:r>
      <w:r w:rsidR="00417830">
        <w:rPr>
          <w:rFonts w:ascii="Franklin Gothic Book" w:hAnsi="Franklin Gothic Book"/>
          <w:i/>
          <w:color w:val="4B4B4D"/>
          <w:sz w:val="20"/>
          <w:szCs w:val="20"/>
        </w:rPr>
        <w:t>eleistung stets automatisch an i</w:t>
      </w:r>
      <w:r w:rsidRPr="004F5EFF">
        <w:rPr>
          <w:rFonts w:ascii="Franklin Gothic Book" w:hAnsi="Franklin Gothic Book"/>
          <w:i/>
          <w:color w:val="4B4B4D"/>
          <w:sz w:val="20"/>
          <w:szCs w:val="20"/>
        </w:rPr>
        <w:t>hre Applikation anpassen und daher besonders präzise und kostensparend arbeiten. Mit dem variablen Kältekreislauf wird ein Leistungsbereich von 6 bis 28 kW abgedeckt.</w:t>
      </w:r>
    </w:p>
    <w:p w:rsidR="0097025D" w:rsidRPr="004F5EFF" w:rsidRDefault="0097025D" w:rsidP="004F5EFF">
      <w:pPr>
        <w:spacing w:line="360" w:lineRule="auto"/>
        <w:jc w:val="both"/>
        <w:rPr>
          <w:rFonts w:ascii="Franklin Gothic Book" w:hAnsi="Franklin Gothic Book"/>
          <w:color w:val="4B4B4D"/>
          <w:sz w:val="20"/>
          <w:szCs w:val="20"/>
        </w:rPr>
      </w:pPr>
      <w:r w:rsidRPr="004F5EFF">
        <w:rPr>
          <w:rFonts w:ascii="Franklin Gothic Book" w:hAnsi="Franklin Gothic Book"/>
          <w:color w:val="4B4B4D"/>
          <w:sz w:val="20"/>
          <w:szCs w:val="20"/>
        </w:rPr>
        <w:t xml:space="preserve">Serienmäßig finden sich in der Basisausstattung drehzahlgeregelte Komponenten, wie Verdichter und Ventilator sowie ein elektronisches Expansionsventil. Dabei setzt KKT chillers auf das Hocheffizienz-Kältemittel R410A im Zusammenspiel mit einem kompakten </w:t>
      </w:r>
      <w:proofErr w:type="spellStart"/>
      <w:r w:rsidRPr="004F5EFF">
        <w:rPr>
          <w:rFonts w:ascii="Franklin Gothic Book" w:hAnsi="Franklin Gothic Book"/>
          <w:color w:val="4B4B4D"/>
          <w:sz w:val="20"/>
          <w:szCs w:val="20"/>
        </w:rPr>
        <w:t>Microchannel</w:t>
      </w:r>
      <w:proofErr w:type="spellEnd"/>
      <w:r w:rsidRPr="004F5EFF">
        <w:rPr>
          <w:rFonts w:ascii="Franklin Gothic Book" w:hAnsi="Franklin Gothic Book"/>
          <w:color w:val="4B4B4D"/>
          <w:sz w:val="20"/>
          <w:szCs w:val="20"/>
        </w:rPr>
        <w:t xml:space="preserve">-Verflüssiger. Durch die kleinen Kältemittelfüllmengen werden zusätzliche Wartungskosten eingespart und die </w:t>
      </w:r>
      <w:proofErr w:type="spellStart"/>
      <w:r w:rsidRPr="004F5EFF">
        <w:rPr>
          <w:rFonts w:ascii="Franklin Gothic Book" w:hAnsi="Franklin Gothic Book"/>
          <w:color w:val="4B4B4D"/>
          <w:sz w:val="20"/>
          <w:szCs w:val="20"/>
        </w:rPr>
        <w:t>Chiller</w:t>
      </w:r>
      <w:proofErr w:type="spellEnd"/>
      <w:r w:rsidRPr="004F5EFF">
        <w:rPr>
          <w:rFonts w:ascii="Franklin Gothic Book" w:hAnsi="Franklin Gothic Book"/>
          <w:color w:val="4B4B4D"/>
          <w:sz w:val="20"/>
          <w:szCs w:val="20"/>
        </w:rPr>
        <w:t xml:space="preserve"> der Vario-Line werden logistisch nicht als Gefahrengut klassifiziert. Das intuitive, mehrsprachige Klartextdisplay sorgt für hohen Bedienkomfort und fügt sich perfekt in das kompakt designte Industriegehäuse ein.</w:t>
      </w:r>
    </w:p>
    <w:p w:rsidR="0097025D" w:rsidRPr="004F5EFF" w:rsidRDefault="0097025D" w:rsidP="004F5EFF">
      <w:pPr>
        <w:spacing w:line="360" w:lineRule="auto"/>
        <w:jc w:val="both"/>
        <w:rPr>
          <w:rFonts w:ascii="Franklin Gothic Book" w:hAnsi="Franklin Gothic Book"/>
          <w:color w:val="4B4B4D"/>
          <w:sz w:val="20"/>
          <w:szCs w:val="20"/>
        </w:rPr>
      </w:pPr>
      <w:r w:rsidRPr="004F5EFF">
        <w:rPr>
          <w:rFonts w:ascii="Franklin Gothic Book" w:hAnsi="Franklin Gothic Book"/>
          <w:color w:val="4B4B4D"/>
          <w:sz w:val="20"/>
          <w:szCs w:val="20"/>
        </w:rPr>
        <w:t xml:space="preserve">Mittels der hauseigenen Software kann ohne den Einsatz zusätzlicher Komponenten eine Regelgenauigkeit von weniger als +/- 0,5 K erzielt werden. Das digitale Daten-Management umfasst alle relevanten Stell- und Regelgrößen wie Temperaturen, Drücke und Tankfüllstand.  </w:t>
      </w:r>
    </w:p>
    <w:p w:rsidR="0097025D" w:rsidRPr="004F5EFF" w:rsidRDefault="0097025D" w:rsidP="004F5EFF">
      <w:pPr>
        <w:spacing w:line="360" w:lineRule="auto"/>
        <w:jc w:val="both"/>
        <w:rPr>
          <w:rFonts w:ascii="Franklin Gothic Book" w:hAnsi="Franklin Gothic Book"/>
          <w:color w:val="4B4B4D"/>
          <w:sz w:val="20"/>
          <w:szCs w:val="20"/>
        </w:rPr>
      </w:pPr>
      <w:r w:rsidRPr="004F5EFF">
        <w:rPr>
          <w:rFonts w:ascii="Franklin Gothic Book" w:hAnsi="Franklin Gothic Book"/>
          <w:color w:val="4B4B4D"/>
          <w:sz w:val="20"/>
          <w:szCs w:val="20"/>
        </w:rPr>
        <w:t>Bei einem Umgebungstemperaturbereich von -20°C bis 50°C gewährleistet die Vario-Line ohne Einsatz von Sonderkomponenten einen sicheren Betrieb. Durch eine breite Optionsvielfalt im Wasserkreislauf pa</w:t>
      </w:r>
      <w:r w:rsidR="00417830">
        <w:rPr>
          <w:rFonts w:ascii="Franklin Gothic Book" w:hAnsi="Franklin Gothic Book"/>
          <w:color w:val="4B4B4D"/>
          <w:sz w:val="20"/>
          <w:szCs w:val="20"/>
        </w:rPr>
        <w:t>sst sich jede vBoxX individuell</w:t>
      </w:r>
      <w:r w:rsidRPr="004F5EFF">
        <w:rPr>
          <w:rFonts w:ascii="Franklin Gothic Book" w:hAnsi="Franklin Gothic Book"/>
          <w:color w:val="4B4B4D"/>
          <w:sz w:val="20"/>
          <w:szCs w:val="20"/>
        </w:rPr>
        <w:t xml:space="preserve"> auf die jeweilige Kundenapplikation an. Weltweit ist die Vario-Line u.a. in der Werkzeugmaschinen- und Laserindustrie sowie im </w:t>
      </w:r>
      <w:proofErr w:type="spellStart"/>
      <w:r w:rsidRPr="004F5EFF">
        <w:rPr>
          <w:rFonts w:ascii="Franklin Gothic Book" w:hAnsi="Franklin Gothic Book"/>
          <w:color w:val="4B4B4D"/>
          <w:sz w:val="20"/>
          <w:szCs w:val="20"/>
        </w:rPr>
        <w:t>Healthcare</w:t>
      </w:r>
      <w:proofErr w:type="spellEnd"/>
      <w:r w:rsidRPr="004F5EFF">
        <w:rPr>
          <w:rFonts w:ascii="Franklin Gothic Book" w:hAnsi="Franklin Gothic Book"/>
          <w:color w:val="4B4B4D"/>
          <w:sz w:val="20"/>
          <w:szCs w:val="20"/>
        </w:rPr>
        <w:t>-Sektor einsetzbar. Sonderlösungen, die darüber hinausgehen, können anwendungsspezifisch realisiert werden.</w:t>
      </w:r>
    </w:p>
    <w:p w:rsidR="0097025D" w:rsidRPr="004F5EFF" w:rsidRDefault="0097025D" w:rsidP="004F5EFF">
      <w:pPr>
        <w:spacing w:line="360" w:lineRule="auto"/>
        <w:jc w:val="both"/>
        <w:rPr>
          <w:rFonts w:ascii="Franklin Gothic Medium" w:hAnsi="Franklin Gothic Medium"/>
          <w:color w:val="4B4B4D"/>
          <w:sz w:val="20"/>
          <w:szCs w:val="20"/>
        </w:rPr>
      </w:pPr>
      <w:r w:rsidRPr="004F5EFF">
        <w:rPr>
          <w:rFonts w:ascii="Franklin Gothic Medium" w:hAnsi="Franklin Gothic Medium"/>
          <w:color w:val="4B4B4D"/>
          <w:sz w:val="20"/>
          <w:szCs w:val="20"/>
        </w:rPr>
        <w:t>Leistung nach Maß des Kunden</w:t>
      </w:r>
    </w:p>
    <w:p w:rsidR="0097025D" w:rsidRPr="004F5EFF" w:rsidRDefault="0097025D" w:rsidP="004F5EFF">
      <w:pPr>
        <w:spacing w:line="360" w:lineRule="auto"/>
        <w:jc w:val="both"/>
        <w:rPr>
          <w:rFonts w:ascii="Franklin Gothic Book" w:hAnsi="Franklin Gothic Book"/>
          <w:color w:val="4B4B4D"/>
          <w:sz w:val="20"/>
          <w:szCs w:val="20"/>
        </w:rPr>
      </w:pPr>
      <w:r w:rsidRPr="004F5EFF">
        <w:rPr>
          <w:rFonts w:ascii="Franklin Gothic Book" w:hAnsi="Franklin Gothic Book"/>
          <w:color w:val="4B4B4D"/>
          <w:sz w:val="20"/>
          <w:szCs w:val="20"/>
        </w:rPr>
        <w:t xml:space="preserve">„Da bei Industrieprozessen häufig Lastschwankungen auftreten, ist auch die thermische Last nur in den seltensten Fällen konstant. Dies führt dazu, dass </w:t>
      </w:r>
      <w:proofErr w:type="spellStart"/>
      <w:r w:rsidRPr="004F5EFF">
        <w:rPr>
          <w:rFonts w:ascii="Franklin Gothic Book" w:hAnsi="Franklin Gothic Book"/>
          <w:color w:val="4B4B4D"/>
          <w:sz w:val="20"/>
          <w:szCs w:val="20"/>
        </w:rPr>
        <w:t>Chiller</w:t>
      </w:r>
      <w:proofErr w:type="spellEnd"/>
      <w:r w:rsidRPr="004F5EFF">
        <w:rPr>
          <w:rFonts w:ascii="Franklin Gothic Book" w:hAnsi="Franklin Gothic Book"/>
          <w:color w:val="4B4B4D"/>
          <w:sz w:val="20"/>
          <w:szCs w:val="20"/>
        </w:rPr>
        <w:t xml:space="preserve"> für einen Großteil der Lastgänge heute oft größer dimensioniert sind, als es tatsächlich notwendig wäre. Verhältnismäßig große Emissionen und überhöhte Energiekosten waren bisher oft die Folge“, beschreibt Sascha Paulus, Produktmanager bei KKT chillers die Ausgangslage vor Erscheinen der Vario-Line.</w:t>
      </w:r>
    </w:p>
    <w:p w:rsidR="0097025D" w:rsidRPr="004F5EFF" w:rsidRDefault="0097025D" w:rsidP="004F5EFF">
      <w:pPr>
        <w:spacing w:line="360" w:lineRule="auto"/>
        <w:jc w:val="both"/>
        <w:rPr>
          <w:rFonts w:ascii="Franklin Gothic Book" w:hAnsi="Franklin Gothic Book"/>
          <w:color w:val="4B4B4D"/>
          <w:sz w:val="20"/>
          <w:szCs w:val="20"/>
        </w:rPr>
      </w:pPr>
      <w:r w:rsidRPr="004F5EFF">
        <w:rPr>
          <w:rFonts w:ascii="Franklin Gothic Book" w:hAnsi="Franklin Gothic Book"/>
          <w:color w:val="4B4B4D"/>
          <w:sz w:val="20"/>
          <w:szCs w:val="20"/>
        </w:rPr>
        <w:t xml:space="preserve">„Die Vario-Line bietet hier Abhilfe durch den Einsatz eines drehzahlgeregelten Verdichters sowie eines drehzahlgeregelten Ventilators. Durch ein stetig regelndes, elektronisches Expansionsventil wird die Kälteleistung bei der Vario-Line automatisch an das gerade vorhandene Lastprofil der jeweiligen </w:t>
      </w:r>
      <w:r w:rsidRPr="004F5EFF">
        <w:rPr>
          <w:rFonts w:ascii="Franklin Gothic Book" w:hAnsi="Franklin Gothic Book"/>
          <w:color w:val="4B4B4D"/>
          <w:sz w:val="20"/>
          <w:szCs w:val="20"/>
        </w:rPr>
        <w:lastRenderedPageBreak/>
        <w:t>Applikation angepasst. Dies hat zur Folge, dass immer nur so viel Energie erzeugt wird, wie gerade benötigt wird“</w:t>
      </w:r>
      <w:r w:rsidR="00FD6CE6">
        <w:rPr>
          <w:rFonts w:ascii="Franklin Gothic Book" w:hAnsi="Franklin Gothic Book"/>
          <w:color w:val="4B4B4D"/>
          <w:sz w:val="20"/>
          <w:szCs w:val="20"/>
        </w:rPr>
        <w:t>,</w:t>
      </w:r>
      <w:r w:rsidRPr="004F5EFF">
        <w:rPr>
          <w:rFonts w:ascii="Franklin Gothic Book" w:hAnsi="Franklin Gothic Book"/>
          <w:color w:val="4B4B4D"/>
          <w:sz w:val="20"/>
          <w:szCs w:val="20"/>
        </w:rPr>
        <w:t xml:space="preserve"> so Paulus weiter.</w:t>
      </w:r>
    </w:p>
    <w:p w:rsidR="0097025D" w:rsidRPr="004F5EFF" w:rsidRDefault="0097025D" w:rsidP="004F5EFF">
      <w:pPr>
        <w:spacing w:line="360" w:lineRule="auto"/>
        <w:jc w:val="both"/>
        <w:rPr>
          <w:rFonts w:ascii="Franklin Gothic Book" w:hAnsi="Franklin Gothic Book"/>
          <w:color w:val="4B4B4D"/>
          <w:sz w:val="20"/>
          <w:szCs w:val="20"/>
        </w:rPr>
      </w:pPr>
      <w:r w:rsidRPr="004F5EFF">
        <w:rPr>
          <w:rFonts w:ascii="Franklin Gothic Book" w:hAnsi="Franklin Gothic Book"/>
          <w:color w:val="4B4B4D"/>
          <w:sz w:val="20"/>
          <w:szCs w:val="20"/>
        </w:rPr>
        <w:t xml:space="preserve">Die Vario-Line ist sowohl für Innen- als auch Außenaufstellung geeignet. Das Design passt sich hervorragend an den Red-Dot-Award Gewinner Compact-Line an. So werden die Basis-Geräte der Vario-Line in RAL 7035 lichtgrau ausgeführt, wobei das Designblech sich über das </w:t>
      </w:r>
      <w:proofErr w:type="spellStart"/>
      <w:r w:rsidRPr="004F5EFF">
        <w:rPr>
          <w:rFonts w:ascii="Franklin Gothic Book" w:hAnsi="Franklin Gothic Book"/>
          <w:color w:val="4B4B4D"/>
          <w:sz w:val="20"/>
          <w:szCs w:val="20"/>
        </w:rPr>
        <w:t>Reglerdisplay</w:t>
      </w:r>
      <w:proofErr w:type="spellEnd"/>
      <w:r w:rsidRPr="004F5EFF">
        <w:rPr>
          <w:rFonts w:ascii="Franklin Gothic Book" w:hAnsi="Franklin Gothic Book"/>
          <w:color w:val="4B4B4D"/>
          <w:sz w:val="20"/>
          <w:szCs w:val="20"/>
        </w:rPr>
        <w:t xml:space="preserve"> in der Mitte des Gerätes erstreckt. Der Name der neuen Baureihe von KKT chillers spielt auf die variable Ausstattung und den breiten Einsatzbereich an.</w:t>
      </w:r>
    </w:p>
    <w:p w:rsidR="0097025D" w:rsidRPr="004F5EFF" w:rsidRDefault="0097025D" w:rsidP="004F5EFF">
      <w:pPr>
        <w:spacing w:line="360" w:lineRule="auto"/>
        <w:jc w:val="both"/>
        <w:rPr>
          <w:rFonts w:ascii="Franklin Gothic Book" w:hAnsi="Franklin Gothic Book"/>
          <w:color w:val="4B4B4D"/>
          <w:sz w:val="20"/>
          <w:szCs w:val="20"/>
        </w:rPr>
      </w:pPr>
      <w:r w:rsidRPr="004F5EFF">
        <w:rPr>
          <w:rFonts w:ascii="Franklin Gothic Book" w:hAnsi="Franklin Gothic Book"/>
          <w:color w:val="4B4B4D"/>
          <w:sz w:val="20"/>
          <w:szCs w:val="20"/>
        </w:rPr>
        <w:t xml:space="preserve">Kasendorf, im </w:t>
      </w:r>
      <w:r w:rsidR="00595A7E">
        <w:rPr>
          <w:rFonts w:ascii="Franklin Gothic Book" w:hAnsi="Franklin Gothic Book"/>
          <w:color w:val="4B4B4D"/>
          <w:sz w:val="20"/>
          <w:szCs w:val="20"/>
        </w:rPr>
        <w:t>Mai</w:t>
      </w:r>
      <w:r w:rsidR="0074554D">
        <w:rPr>
          <w:rFonts w:ascii="Franklin Gothic Book" w:hAnsi="Franklin Gothic Book"/>
          <w:color w:val="4B4B4D"/>
          <w:sz w:val="20"/>
          <w:szCs w:val="20"/>
        </w:rPr>
        <w:t xml:space="preserve"> </w:t>
      </w:r>
      <w:r w:rsidRPr="004F5EFF">
        <w:rPr>
          <w:rFonts w:ascii="Franklin Gothic Book" w:hAnsi="Franklin Gothic Book"/>
          <w:color w:val="4B4B4D"/>
          <w:sz w:val="20"/>
          <w:szCs w:val="20"/>
        </w:rPr>
        <w:t>201</w:t>
      </w:r>
      <w:r w:rsidR="00595A7E">
        <w:rPr>
          <w:rFonts w:ascii="Franklin Gothic Book" w:hAnsi="Franklin Gothic Book"/>
          <w:color w:val="4B4B4D"/>
          <w:sz w:val="20"/>
          <w:szCs w:val="20"/>
        </w:rPr>
        <w:t>5</w:t>
      </w:r>
    </w:p>
    <w:tbl>
      <w:tblPr>
        <w:tblW w:w="0" w:type="auto"/>
        <w:tblLook w:val="01E0"/>
      </w:tblPr>
      <w:tblGrid>
        <w:gridCol w:w="3896"/>
        <w:gridCol w:w="3897"/>
      </w:tblGrid>
      <w:tr w:rsidR="00763A17" w:rsidRPr="00332E60" w:rsidTr="00B02BDC">
        <w:trPr>
          <w:trHeight w:val="4145"/>
        </w:trPr>
        <w:tc>
          <w:tcPr>
            <w:tcW w:w="3896" w:type="dxa"/>
          </w:tcPr>
          <w:p w:rsidR="006317FF" w:rsidRDefault="006317FF" w:rsidP="00763A17">
            <w:pPr>
              <w:spacing w:line="360" w:lineRule="auto"/>
              <w:rPr>
                <w:rFonts w:ascii="Franklin Gothic Book" w:hAnsi="Franklin Gothic Book" w:cs="Arial"/>
                <w:bCs/>
                <w:color w:val="009EE0"/>
                <w:sz w:val="20"/>
                <w:szCs w:val="20"/>
              </w:rPr>
            </w:pPr>
          </w:p>
          <w:p w:rsidR="00763A17" w:rsidRPr="006317FF" w:rsidRDefault="00763A17" w:rsidP="00763A17">
            <w:pPr>
              <w:spacing w:line="360" w:lineRule="auto"/>
              <w:rPr>
                <w:rFonts w:ascii="Franklin Gothic Book" w:hAnsi="Franklin Gothic Book" w:cs="Arial"/>
                <w:bCs/>
                <w:color w:val="009EE0"/>
                <w:sz w:val="20"/>
                <w:szCs w:val="20"/>
              </w:rPr>
            </w:pPr>
            <w:r w:rsidRPr="006317FF">
              <w:rPr>
                <w:rFonts w:ascii="Franklin Gothic Book" w:hAnsi="Franklin Gothic Book" w:cs="Arial"/>
                <w:bCs/>
                <w:color w:val="009EE0"/>
                <w:sz w:val="20"/>
                <w:szCs w:val="20"/>
              </w:rPr>
              <w:t>Herausgeber:</w:t>
            </w:r>
          </w:p>
          <w:p w:rsidR="00763A17" w:rsidRPr="006317FF" w:rsidRDefault="00B02BDC" w:rsidP="00CC2B8C">
            <w:pPr>
              <w:spacing w:line="360" w:lineRule="auto"/>
              <w:rPr>
                <w:rFonts w:ascii="Franklin Gothic Book" w:hAnsi="Franklin Gothic Book" w:cs="Arial"/>
                <w:bCs/>
                <w:color w:val="4B4B4D"/>
                <w:sz w:val="20"/>
                <w:szCs w:val="20"/>
              </w:rPr>
            </w:pPr>
            <w:r w:rsidRPr="006317FF">
              <w:rPr>
                <w:rFonts w:ascii="Franklin Gothic Book" w:hAnsi="Franklin Gothic Book" w:cs="Arial"/>
                <w:color w:val="4B4B4D"/>
                <w:sz w:val="20"/>
                <w:szCs w:val="20"/>
              </w:rPr>
              <w:t xml:space="preserve">ait-deutschland GmbH </w:t>
            </w:r>
            <w:r w:rsidR="00763A17" w:rsidRPr="006317FF">
              <w:rPr>
                <w:rFonts w:ascii="Franklin Gothic Book" w:hAnsi="Franklin Gothic Book" w:cs="Arial"/>
                <w:color w:val="4B4B4D"/>
                <w:sz w:val="20"/>
                <w:szCs w:val="20"/>
              </w:rPr>
              <w:br/>
            </w:r>
            <w:r w:rsidR="00332E60" w:rsidRPr="006317FF">
              <w:rPr>
                <w:rFonts w:ascii="Franklin Gothic Book" w:hAnsi="Franklin Gothic Book" w:cs="Arial"/>
                <w:color w:val="4B4B4D"/>
                <w:sz w:val="20"/>
                <w:szCs w:val="20"/>
              </w:rPr>
              <w:t>Industr</w:t>
            </w:r>
            <w:r w:rsidR="00CC2B8C" w:rsidRPr="006317FF">
              <w:rPr>
                <w:rFonts w:ascii="Franklin Gothic Book" w:hAnsi="Franklin Gothic Book" w:cs="Arial"/>
                <w:color w:val="4B4B4D"/>
                <w:sz w:val="20"/>
                <w:szCs w:val="20"/>
              </w:rPr>
              <w:t>iestraße 3</w:t>
            </w:r>
            <w:r w:rsidR="00CC2B8C" w:rsidRPr="006317FF">
              <w:rPr>
                <w:rFonts w:ascii="Franklin Gothic Book" w:hAnsi="Franklin Gothic Book" w:cs="Arial"/>
                <w:color w:val="4B4B4D"/>
                <w:sz w:val="20"/>
                <w:szCs w:val="20"/>
              </w:rPr>
              <w:br/>
              <w:t>95359 Kasendorf </w:t>
            </w:r>
            <w:r w:rsidR="00CC2B8C" w:rsidRPr="006317FF">
              <w:rPr>
                <w:rFonts w:ascii="Franklin Gothic Book" w:hAnsi="Franklin Gothic Book" w:cs="Arial"/>
                <w:color w:val="4B4B4D"/>
                <w:sz w:val="20"/>
                <w:szCs w:val="20"/>
              </w:rPr>
              <w:br/>
              <w:t xml:space="preserve">T  +49 </w:t>
            </w:r>
            <w:r w:rsidR="00332E60" w:rsidRPr="006317FF">
              <w:rPr>
                <w:rFonts w:ascii="Franklin Gothic Book" w:hAnsi="Franklin Gothic Book" w:cs="Arial"/>
                <w:color w:val="4B4B4D"/>
                <w:sz w:val="20"/>
                <w:szCs w:val="20"/>
              </w:rPr>
              <w:t>9228 9977 0</w:t>
            </w:r>
            <w:r w:rsidR="00332E60" w:rsidRPr="006317FF">
              <w:rPr>
                <w:rFonts w:ascii="Franklin Gothic Book" w:hAnsi="Franklin Gothic Book" w:cs="Arial"/>
                <w:color w:val="4B4B4D"/>
                <w:sz w:val="20"/>
                <w:szCs w:val="20"/>
              </w:rPr>
              <w:br/>
              <w:t xml:space="preserve">F  </w:t>
            </w:r>
            <w:r w:rsidR="00CC2B8C" w:rsidRPr="006317FF">
              <w:rPr>
                <w:rFonts w:ascii="Franklin Gothic Book" w:hAnsi="Franklin Gothic Book" w:cs="Arial"/>
                <w:color w:val="4B4B4D"/>
                <w:sz w:val="20"/>
                <w:szCs w:val="20"/>
              </w:rPr>
              <w:t xml:space="preserve">+49 </w:t>
            </w:r>
            <w:r w:rsidR="00763A17" w:rsidRPr="006317FF">
              <w:rPr>
                <w:rFonts w:ascii="Franklin Gothic Book" w:hAnsi="Franklin Gothic Book" w:cs="Arial"/>
                <w:color w:val="4B4B4D"/>
                <w:sz w:val="20"/>
                <w:szCs w:val="20"/>
              </w:rPr>
              <w:t>9228 9977 149</w:t>
            </w:r>
            <w:r w:rsidR="00763A17" w:rsidRPr="006317FF">
              <w:rPr>
                <w:rFonts w:ascii="Franklin Gothic Book" w:hAnsi="Franklin Gothic Book" w:cs="Arial"/>
                <w:color w:val="4B4B4D"/>
                <w:sz w:val="20"/>
                <w:szCs w:val="20"/>
              </w:rPr>
              <w:br/>
            </w:r>
            <w:r w:rsidR="00332E60" w:rsidRPr="006317FF">
              <w:rPr>
                <w:rFonts w:ascii="Franklin Gothic Book" w:hAnsi="Franklin Gothic Book" w:cs="Arial"/>
                <w:color w:val="4B4B4D"/>
                <w:sz w:val="20"/>
                <w:szCs w:val="20"/>
              </w:rPr>
              <w:t xml:space="preserve">E  </w:t>
            </w:r>
            <w:r w:rsidR="00763A17" w:rsidRPr="006317FF">
              <w:rPr>
                <w:rFonts w:ascii="Franklin Gothic Book" w:hAnsi="Franklin Gothic Book" w:cs="Arial"/>
                <w:color w:val="4B4B4D"/>
                <w:sz w:val="20"/>
                <w:szCs w:val="20"/>
              </w:rPr>
              <w:t>info@kkt-chillers.com</w:t>
            </w:r>
            <w:r w:rsidR="00763A17" w:rsidRPr="006317FF">
              <w:rPr>
                <w:rFonts w:ascii="Franklin Gothic Book" w:hAnsi="Franklin Gothic Book" w:cs="Arial"/>
                <w:color w:val="4B4B4D"/>
                <w:sz w:val="20"/>
                <w:szCs w:val="20"/>
              </w:rPr>
              <w:br/>
            </w:r>
            <w:r w:rsidR="00332E60" w:rsidRPr="006317FF">
              <w:rPr>
                <w:rFonts w:ascii="Franklin Gothic Book" w:hAnsi="Franklin Gothic Book" w:cs="Arial"/>
                <w:color w:val="4B4B4D"/>
                <w:sz w:val="20"/>
                <w:szCs w:val="20"/>
              </w:rPr>
              <w:t xml:space="preserve">W  </w:t>
            </w:r>
            <w:r w:rsidR="00763A17" w:rsidRPr="006317FF">
              <w:rPr>
                <w:rFonts w:ascii="Franklin Gothic Book" w:hAnsi="Franklin Gothic Book" w:cs="Arial"/>
                <w:color w:val="4B4B4D"/>
                <w:sz w:val="20"/>
                <w:szCs w:val="20"/>
              </w:rPr>
              <w:t>www.kkt-chillers.com</w:t>
            </w:r>
          </w:p>
        </w:tc>
        <w:tc>
          <w:tcPr>
            <w:tcW w:w="3897" w:type="dxa"/>
          </w:tcPr>
          <w:p w:rsidR="008F6F75" w:rsidRDefault="008F6F75" w:rsidP="00763A17">
            <w:pPr>
              <w:spacing w:line="360" w:lineRule="auto"/>
              <w:rPr>
                <w:rFonts w:ascii="Franklin Gothic Book" w:hAnsi="Franklin Gothic Book" w:cs="Arial"/>
                <w:color w:val="009EE0"/>
                <w:sz w:val="20"/>
                <w:szCs w:val="20"/>
              </w:rPr>
            </w:pPr>
          </w:p>
          <w:p w:rsidR="00763A17" w:rsidRPr="008F6F75" w:rsidRDefault="00763A17" w:rsidP="00763A17">
            <w:pPr>
              <w:spacing w:line="360" w:lineRule="auto"/>
              <w:rPr>
                <w:rFonts w:ascii="Franklin Gothic Book" w:hAnsi="Franklin Gothic Book" w:cs="Arial"/>
                <w:color w:val="009EE0"/>
                <w:sz w:val="20"/>
                <w:szCs w:val="20"/>
              </w:rPr>
            </w:pPr>
            <w:r w:rsidRPr="008F6F75">
              <w:rPr>
                <w:rFonts w:ascii="Franklin Gothic Book" w:hAnsi="Franklin Gothic Book" w:cs="Arial"/>
                <w:color w:val="009EE0"/>
                <w:sz w:val="20"/>
                <w:szCs w:val="20"/>
              </w:rPr>
              <w:t>Pressekontakt:</w:t>
            </w:r>
          </w:p>
          <w:p w:rsidR="00763A17" w:rsidRPr="00CC2B8C" w:rsidRDefault="00332E60" w:rsidP="00CC2B8C">
            <w:pPr>
              <w:spacing w:line="360" w:lineRule="auto"/>
              <w:rPr>
                <w:rFonts w:ascii="Franklin Gothic Book" w:hAnsi="Franklin Gothic Book" w:cs="Arial"/>
                <w:color w:val="4B4B4D"/>
                <w:sz w:val="20"/>
                <w:szCs w:val="20"/>
              </w:rPr>
            </w:pPr>
            <w:r w:rsidRPr="00CC2B8C">
              <w:rPr>
                <w:rFonts w:ascii="Franklin Gothic Book" w:hAnsi="Franklin Gothic Book" w:cs="Arial"/>
                <w:color w:val="4B4B4D"/>
                <w:sz w:val="20"/>
                <w:szCs w:val="20"/>
              </w:rPr>
              <w:t>Nadine Stich</w:t>
            </w:r>
            <w:r w:rsidRPr="00CC2B8C">
              <w:rPr>
                <w:rFonts w:ascii="Franklin Gothic Book" w:hAnsi="Franklin Gothic Book" w:cs="Arial"/>
                <w:color w:val="4B4B4D"/>
                <w:sz w:val="20"/>
                <w:szCs w:val="20"/>
              </w:rPr>
              <w:br/>
              <w:t xml:space="preserve">Marketing </w:t>
            </w:r>
            <w:proofErr w:type="spellStart"/>
            <w:r w:rsidRPr="00417830">
              <w:rPr>
                <w:rFonts w:ascii="Franklin Gothic Book" w:hAnsi="Franklin Gothic Book" w:cs="Arial"/>
                <w:color w:val="4B4B4D"/>
                <w:sz w:val="20"/>
                <w:szCs w:val="20"/>
              </w:rPr>
              <w:t>and</w:t>
            </w:r>
            <w:proofErr w:type="spellEnd"/>
            <w:r w:rsidRPr="00CC2B8C">
              <w:rPr>
                <w:rFonts w:ascii="Franklin Gothic Book" w:hAnsi="Franklin Gothic Book" w:cs="Arial"/>
                <w:color w:val="4B4B4D"/>
                <w:sz w:val="20"/>
                <w:szCs w:val="20"/>
              </w:rPr>
              <w:t xml:space="preserve"> Communication Industriestraße 3</w:t>
            </w:r>
            <w:r w:rsidRPr="00CC2B8C">
              <w:rPr>
                <w:rFonts w:ascii="Franklin Gothic Book" w:hAnsi="Franklin Gothic Book" w:cs="Arial"/>
                <w:color w:val="4B4B4D"/>
                <w:sz w:val="20"/>
                <w:szCs w:val="20"/>
              </w:rPr>
              <w:br/>
              <w:t>95359 Kasendorf </w:t>
            </w:r>
            <w:r w:rsidRPr="00CC2B8C">
              <w:rPr>
                <w:rFonts w:ascii="Franklin Gothic Book" w:hAnsi="Franklin Gothic Book" w:cs="Arial"/>
                <w:color w:val="4B4B4D"/>
                <w:sz w:val="20"/>
                <w:szCs w:val="20"/>
              </w:rPr>
              <w:br/>
              <w:t xml:space="preserve">T  </w:t>
            </w:r>
            <w:r w:rsidR="00CC2B8C">
              <w:rPr>
                <w:rFonts w:ascii="Franklin Gothic Book" w:hAnsi="Franklin Gothic Book" w:cs="Arial"/>
                <w:color w:val="4B4B4D"/>
                <w:sz w:val="20"/>
                <w:szCs w:val="20"/>
              </w:rPr>
              <w:t>+49 9228 9977 0</w:t>
            </w:r>
            <w:r w:rsidR="00CC2B8C">
              <w:rPr>
                <w:rFonts w:ascii="Franklin Gothic Book" w:hAnsi="Franklin Gothic Book" w:cs="Arial"/>
                <w:color w:val="4B4B4D"/>
                <w:sz w:val="20"/>
                <w:szCs w:val="20"/>
              </w:rPr>
              <w:br/>
              <w:t xml:space="preserve">F  +49 </w:t>
            </w:r>
            <w:r w:rsidRPr="00CC2B8C">
              <w:rPr>
                <w:rFonts w:ascii="Franklin Gothic Book" w:hAnsi="Franklin Gothic Book" w:cs="Arial"/>
                <w:color w:val="4B4B4D"/>
                <w:sz w:val="20"/>
                <w:szCs w:val="20"/>
              </w:rPr>
              <w:t>9228 9977 149</w:t>
            </w:r>
            <w:r w:rsidRPr="00CC2B8C">
              <w:rPr>
                <w:rFonts w:ascii="Franklin Gothic Book" w:hAnsi="Franklin Gothic Book" w:cs="Arial"/>
                <w:color w:val="4B4B4D"/>
                <w:sz w:val="20"/>
                <w:szCs w:val="20"/>
              </w:rPr>
              <w:br/>
              <w:t>E  nadine.stich@kkt-chillers.com</w:t>
            </w:r>
            <w:r w:rsidRPr="00CC2B8C">
              <w:rPr>
                <w:rFonts w:ascii="Franklin Gothic Book" w:hAnsi="Franklin Gothic Book" w:cs="Arial"/>
                <w:color w:val="4B4B4D"/>
                <w:sz w:val="20"/>
                <w:szCs w:val="20"/>
              </w:rPr>
              <w:br/>
            </w:r>
          </w:p>
        </w:tc>
      </w:tr>
    </w:tbl>
    <w:p w:rsidR="00264DE1" w:rsidRDefault="00264DE1" w:rsidP="00264DE1">
      <w:pPr>
        <w:spacing w:line="360" w:lineRule="auto"/>
        <w:rPr>
          <w:rFonts w:ascii="Franklin Gothic Book" w:hAnsi="Franklin Gothic Book"/>
          <w:color w:val="009EE0"/>
          <w:sz w:val="20"/>
          <w:szCs w:val="20"/>
        </w:rPr>
      </w:pPr>
      <w:r>
        <w:rPr>
          <w:rFonts w:ascii="Franklin Gothic Book" w:hAnsi="Franklin Gothic Book"/>
          <w:color w:val="009EE0"/>
          <w:sz w:val="20"/>
          <w:szCs w:val="20"/>
        </w:rPr>
        <w:t>Zur Marke:</w:t>
      </w:r>
    </w:p>
    <w:p w:rsidR="007043CE" w:rsidRDefault="00264DE1" w:rsidP="007043CE">
      <w:pPr>
        <w:spacing w:line="280" w:lineRule="exact"/>
        <w:jc w:val="both"/>
        <w:rPr>
          <w:rFonts w:ascii="Franklin Gothic Book" w:hAnsi="Franklin Gothic Book"/>
          <w:color w:val="4B4B4D"/>
          <w:sz w:val="20"/>
          <w:szCs w:val="20"/>
        </w:rPr>
      </w:pPr>
      <w:r w:rsidRPr="00CC2B8C">
        <w:rPr>
          <w:rFonts w:ascii="Franklin Gothic Book" w:hAnsi="Franklin Gothic Book"/>
          <w:color w:val="4B4B4D"/>
          <w:sz w:val="20"/>
          <w:szCs w:val="20"/>
        </w:rPr>
        <w:t>Seit 2012 bringt KKT chillers seine Erfahrungen und Kernkompetenzen in den Standort Kasendorf ein und entwickelt innerhalb der ait-deutschland GmbH mit de</w:t>
      </w:r>
      <w:r w:rsidR="00925D9E">
        <w:rPr>
          <w:rFonts w:ascii="Franklin Gothic Book" w:hAnsi="Franklin Gothic Book"/>
          <w:color w:val="4B4B4D"/>
          <w:sz w:val="20"/>
          <w:szCs w:val="20"/>
        </w:rPr>
        <w:t xml:space="preserve">n Marken </w:t>
      </w:r>
      <w:proofErr w:type="spellStart"/>
      <w:r w:rsidR="00456FC5">
        <w:rPr>
          <w:rFonts w:ascii="Franklin Gothic Book" w:hAnsi="Franklin Gothic Book"/>
          <w:color w:val="4B4B4D"/>
          <w:sz w:val="20"/>
          <w:szCs w:val="20"/>
        </w:rPr>
        <w:t>a</w:t>
      </w:r>
      <w:r w:rsidR="00925D9E">
        <w:rPr>
          <w:rFonts w:ascii="Franklin Gothic Book" w:hAnsi="Franklin Gothic Book"/>
          <w:color w:val="4B4B4D"/>
          <w:sz w:val="20"/>
          <w:szCs w:val="20"/>
        </w:rPr>
        <w:t>lpha</w:t>
      </w:r>
      <w:proofErr w:type="spellEnd"/>
      <w:r w:rsidR="00456FC5">
        <w:rPr>
          <w:rFonts w:ascii="Franklin Gothic Book" w:hAnsi="Franklin Gothic Book"/>
          <w:color w:val="4B4B4D"/>
          <w:sz w:val="20"/>
          <w:szCs w:val="20"/>
        </w:rPr>
        <w:t xml:space="preserve"> </w:t>
      </w:r>
      <w:proofErr w:type="spellStart"/>
      <w:r w:rsidR="00456FC5">
        <w:rPr>
          <w:rFonts w:ascii="Franklin Gothic Book" w:hAnsi="Franklin Gothic Book"/>
          <w:color w:val="4B4B4D"/>
          <w:sz w:val="20"/>
          <w:szCs w:val="20"/>
        </w:rPr>
        <w:t>i</w:t>
      </w:r>
      <w:r w:rsidR="00925D9E">
        <w:rPr>
          <w:rFonts w:ascii="Franklin Gothic Book" w:hAnsi="Franklin Gothic Book"/>
          <w:color w:val="4B4B4D"/>
          <w:sz w:val="20"/>
          <w:szCs w:val="20"/>
        </w:rPr>
        <w:t>nno</w:t>
      </w:r>
      <w:r w:rsidR="00456FC5">
        <w:rPr>
          <w:rFonts w:ascii="Franklin Gothic Book" w:hAnsi="Franklin Gothic Book"/>
          <w:color w:val="4B4B4D"/>
          <w:sz w:val="20"/>
          <w:szCs w:val="20"/>
        </w:rPr>
        <w:t>t</w:t>
      </w:r>
      <w:r w:rsidR="00925D9E">
        <w:rPr>
          <w:rFonts w:ascii="Franklin Gothic Book" w:hAnsi="Franklin Gothic Book"/>
          <w:color w:val="4B4B4D"/>
          <w:sz w:val="20"/>
          <w:szCs w:val="20"/>
        </w:rPr>
        <w:t>ec</w:t>
      </w:r>
      <w:proofErr w:type="spellEnd"/>
      <w:r w:rsidR="00925D9E">
        <w:rPr>
          <w:rFonts w:ascii="Franklin Gothic Book" w:hAnsi="Franklin Gothic Book"/>
          <w:color w:val="4B4B4D"/>
          <w:sz w:val="20"/>
          <w:szCs w:val="20"/>
        </w:rPr>
        <w:t xml:space="preserve"> und N</w:t>
      </w:r>
      <w:r w:rsidR="00456FC5">
        <w:rPr>
          <w:rFonts w:ascii="Franklin Gothic Book" w:hAnsi="Franklin Gothic Book"/>
          <w:color w:val="4B4B4D"/>
          <w:sz w:val="20"/>
          <w:szCs w:val="20"/>
        </w:rPr>
        <w:t>OVELAN</w:t>
      </w:r>
      <w:r w:rsidR="00925D9E">
        <w:rPr>
          <w:rFonts w:ascii="Franklin Gothic Book" w:hAnsi="Franklin Gothic Book"/>
          <w:color w:val="4B4B4D"/>
          <w:sz w:val="20"/>
          <w:szCs w:val="20"/>
        </w:rPr>
        <w:t xml:space="preserve"> </w:t>
      </w:r>
      <w:r w:rsidRPr="00CC2B8C">
        <w:rPr>
          <w:rFonts w:ascii="Franklin Gothic Book" w:hAnsi="Franklin Gothic Book"/>
          <w:color w:val="4B4B4D"/>
          <w:sz w:val="20"/>
          <w:szCs w:val="20"/>
        </w:rPr>
        <w:t>gemeinschaftliche Projekte zur energiee</w:t>
      </w:r>
      <w:r w:rsidR="00EA477D">
        <w:rPr>
          <w:rFonts w:ascii="Franklin Gothic Book" w:hAnsi="Franklin Gothic Book"/>
          <w:color w:val="4B4B4D"/>
          <w:sz w:val="20"/>
          <w:szCs w:val="20"/>
        </w:rPr>
        <w:t>ffizienten Ressourcennutzung. 45</w:t>
      </w:r>
      <w:r w:rsidRPr="00CC2B8C">
        <w:rPr>
          <w:rFonts w:ascii="Franklin Gothic Book" w:hAnsi="Franklin Gothic Book"/>
          <w:color w:val="4B4B4D"/>
          <w:sz w:val="20"/>
          <w:szCs w:val="20"/>
        </w:rPr>
        <w:t>0 Mitarbeiter erzielten im Jahr 201</w:t>
      </w:r>
      <w:r w:rsidR="00595A7E">
        <w:rPr>
          <w:rFonts w:ascii="Franklin Gothic Book" w:hAnsi="Franklin Gothic Book"/>
          <w:color w:val="4B4B4D"/>
          <w:sz w:val="20"/>
          <w:szCs w:val="20"/>
        </w:rPr>
        <w:t>4</w:t>
      </w:r>
      <w:r w:rsidRPr="00CC2B8C">
        <w:rPr>
          <w:rFonts w:ascii="Franklin Gothic Book" w:hAnsi="Franklin Gothic Book"/>
          <w:color w:val="4B4B4D"/>
          <w:sz w:val="20"/>
          <w:szCs w:val="20"/>
        </w:rPr>
        <w:t xml:space="preserve"> einen Gesamtumsatz von </w:t>
      </w:r>
      <w:r w:rsidR="00595A7E">
        <w:rPr>
          <w:rFonts w:ascii="Franklin Gothic Book" w:hAnsi="Franklin Gothic Book"/>
          <w:color w:val="4B4B4D"/>
          <w:sz w:val="20"/>
          <w:szCs w:val="20"/>
        </w:rPr>
        <w:t>95 Mio. EUR davon KKT chillers 16</w:t>
      </w:r>
      <w:r w:rsidRPr="00CC2B8C">
        <w:rPr>
          <w:rFonts w:ascii="Franklin Gothic Book" w:hAnsi="Franklin Gothic Book"/>
          <w:color w:val="4B4B4D"/>
          <w:sz w:val="20"/>
          <w:szCs w:val="20"/>
        </w:rPr>
        <w:t xml:space="preserve"> Mio. EUR.  </w:t>
      </w:r>
    </w:p>
    <w:p w:rsidR="007043CE" w:rsidRDefault="007043CE" w:rsidP="007043CE">
      <w:pPr>
        <w:spacing w:line="280" w:lineRule="exact"/>
        <w:jc w:val="both"/>
        <w:rPr>
          <w:rFonts w:ascii="Franklin Gothic Book" w:hAnsi="Franklin Gothic Book"/>
          <w:color w:val="009EE0"/>
          <w:sz w:val="22"/>
        </w:rPr>
      </w:pPr>
    </w:p>
    <w:p w:rsidR="003933A6" w:rsidRPr="00264DE1" w:rsidRDefault="00F04705" w:rsidP="00547C1B">
      <w:pPr>
        <w:spacing w:line="360" w:lineRule="auto"/>
        <w:rPr>
          <w:rFonts w:ascii="Franklin Gothic Book" w:hAnsi="Franklin Gothic Book"/>
          <w:color w:val="009EE0"/>
          <w:sz w:val="20"/>
          <w:szCs w:val="20"/>
        </w:rPr>
      </w:pPr>
      <w:r w:rsidRPr="00264DE1">
        <w:rPr>
          <w:rFonts w:ascii="Franklin Gothic Book" w:hAnsi="Franklin Gothic Book"/>
          <w:color w:val="009EE0"/>
          <w:sz w:val="20"/>
          <w:szCs w:val="20"/>
        </w:rPr>
        <w:t>Pressefotos:</w:t>
      </w:r>
    </w:p>
    <w:p w:rsidR="003933A6" w:rsidRPr="00F04705" w:rsidRDefault="0097025D" w:rsidP="00547C1B">
      <w:pPr>
        <w:spacing w:line="360" w:lineRule="auto"/>
        <w:rPr>
          <w:rFonts w:ascii="Franklin Gothic Book" w:hAnsi="Franklin Gothic Book"/>
          <w:color w:val="707173"/>
          <w:sz w:val="22"/>
        </w:rPr>
      </w:pPr>
      <w:r>
        <w:rPr>
          <w:rFonts w:ascii="Franklin Gothic Book" w:hAnsi="Franklin Gothic Book"/>
          <w:noProof/>
          <w:color w:val="707173"/>
          <w:sz w:val="22"/>
          <w:lang w:eastAsia="de-DE"/>
        </w:rPr>
        <w:drawing>
          <wp:inline distT="0" distB="0" distL="0" distR="0">
            <wp:extent cx="1800225" cy="600075"/>
            <wp:effectExtent l="19050" t="0" r="9525" b="0"/>
            <wp:docPr id="1" name="Bild 1" descr="KKT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T_Logo_RGB"/>
                    <pic:cNvPicPr>
                      <a:picLocks noChangeAspect="1" noChangeArrowheads="1"/>
                    </pic:cNvPicPr>
                  </pic:nvPicPr>
                  <pic:blipFill>
                    <a:blip r:embed="rId8"/>
                    <a:srcRect/>
                    <a:stretch>
                      <a:fillRect/>
                    </a:stretch>
                  </pic:blipFill>
                  <pic:spPr bwMode="auto">
                    <a:xfrm>
                      <a:off x="0" y="0"/>
                      <a:ext cx="1800225" cy="600075"/>
                    </a:xfrm>
                    <a:prstGeom prst="rect">
                      <a:avLst/>
                    </a:prstGeom>
                    <a:noFill/>
                    <a:ln w="9525">
                      <a:noFill/>
                      <a:miter lim="800000"/>
                      <a:headEnd/>
                      <a:tailEnd/>
                    </a:ln>
                  </pic:spPr>
                </pic:pic>
              </a:graphicData>
            </a:graphic>
          </wp:inline>
        </w:drawing>
      </w:r>
    </w:p>
    <w:p w:rsidR="00906122" w:rsidRPr="00CC2B8C" w:rsidRDefault="003933A6" w:rsidP="00547C1B">
      <w:pPr>
        <w:spacing w:line="360" w:lineRule="auto"/>
        <w:rPr>
          <w:rFonts w:ascii="Franklin Gothic Book" w:hAnsi="Franklin Gothic Book"/>
          <w:color w:val="4B4B4D"/>
          <w:sz w:val="16"/>
          <w:szCs w:val="16"/>
        </w:rPr>
      </w:pPr>
      <w:r w:rsidRPr="00CC2B8C">
        <w:rPr>
          <w:rFonts w:ascii="Franklin Gothic Book" w:hAnsi="Franklin Gothic Book"/>
          <w:color w:val="4B4B4D"/>
          <w:sz w:val="16"/>
          <w:szCs w:val="16"/>
        </w:rPr>
        <w:t>Bild 1: Logo KKT chillers</w:t>
      </w:r>
    </w:p>
    <w:p w:rsidR="009E0D30" w:rsidRDefault="009E0D30" w:rsidP="00547C1B">
      <w:pPr>
        <w:spacing w:line="360" w:lineRule="auto"/>
        <w:rPr>
          <w:rFonts w:ascii="Franklin Gothic Book" w:hAnsi="Franklin Gothic Book"/>
          <w:color w:val="4B4B4D"/>
          <w:sz w:val="16"/>
          <w:szCs w:val="16"/>
        </w:rPr>
      </w:pPr>
      <w:r>
        <w:rPr>
          <w:rFonts w:ascii="Franklin Gothic Book" w:hAnsi="Franklin Gothic Book"/>
          <w:noProof/>
          <w:color w:val="4B4B4D"/>
          <w:sz w:val="16"/>
          <w:szCs w:val="16"/>
          <w:lang w:eastAsia="de-DE"/>
        </w:rPr>
        <w:lastRenderedPageBreak/>
        <w:drawing>
          <wp:anchor distT="0" distB="0" distL="114300" distR="114300" simplePos="0" relativeHeight="251658752" behindDoc="0" locked="0" layoutInCell="1" allowOverlap="1">
            <wp:simplePos x="0" y="0"/>
            <wp:positionH relativeFrom="column">
              <wp:posOffset>2300605</wp:posOffset>
            </wp:positionH>
            <wp:positionV relativeFrom="paragraph">
              <wp:posOffset>2548255</wp:posOffset>
            </wp:positionV>
            <wp:extent cx="371475" cy="361950"/>
            <wp:effectExtent l="19050" t="0" r="9525" b="0"/>
            <wp:wrapNone/>
            <wp:docPr id="4" name="Grafik 3" descr="Icon_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AR.jpg"/>
                    <pic:cNvPicPr/>
                  </pic:nvPicPr>
                  <pic:blipFill>
                    <a:blip r:embed="rId9"/>
                    <a:stretch>
                      <a:fillRect/>
                    </a:stretch>
                  </pic:blipFill>
                  <pic:spPr>
                    <a:xfrm>
                      <a:off x="0" y="0"/>
                      <a:ext cx="371475" cy="361950"/>
                    </a:xfrm>
                    <a:prstGeom prst="rect">
                      <a:avLst/>
                    </a:prstGeom>
                  </pic:spPr>
                </pic:pic>
              </a:graphicData>
            </a:graphic>
          </wp:anchor>
        </w:drawing>
      </w:r>
      <w:r w:rsidR="006317FF">
        <w:rPr>
          <w:rFonts w:ascii="Franklin Gothic Book" w:hAnsi="Franklin Gothic Book"/>
          <w:noProof/>
          <w:color w:val="4B4B4D"/>
          <w:sz w:val="16"/>
          <w:szCs w:val="16"/>
          <w:lang w:eastAsia="de-DE"/>
        </w:rPr>
        <w:drawing>
          <wp:inline distT="0" distB="0" distL="0" distR="0">
            <wp:extent cx="2505075" cy="3550240"/>
            <wp:effectExtent l="19050" t="0" r="9525" b="0"/>
            <wp:docPr id="8" name="Grafik 7" descr="KKT_chillers_vBoxX_6-12_ohne_Spiegel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T_chillers_vBoxX_6-12_ohne_Spiegelung.jpg"/>
                    <pic:cNvPicPr/>
                  </pic:nvPicPr>
                  <pic:blipFill>
                    <a:blip r:embed="rId10" cstate="print"/>
                    <a:stretch>
                      <a:fillRect/>
                    </a:stretch>
                  </pic:blipFill>
                  <pic:spPr>
                    <a:xfrm>
                      <a:off x="0" y="0"/>
                      <a:ext cx="2512998" cy="3561468"/>
                    </a:xfrm>
                    <a:prstGeom prst="rect">
                      <a:avLst/>
                    </a:prstGeom>
                  </pic:spPr>
                </pic:pic>
              </a:graphicData>
            </a:graphic>
          </wp:inline>
        </w:drawing>
      </w:r>
    </w:p>
    <w:p w:rsidR="00B96DEF" w:rsidRPr="00CC2B8C" w:rsidRDefault="006317FF" w:rsidP="00547C1B">
      <w:pPr>
        <w:spacing w:line="360" w:lineRule="auto"/>
        <w:rPr>
          <w:rFonts w:ascii="Franklin Gothic Book" w:hAnsi="Franklin Gothic Book"/>
          <w:color w:val="4B4B4D"/>
          <w:sz w:val="16"/>
          <w:szCs w:val="16"/>
        </w:rPr>
      </w:pPr>
      <w:r>
        <w:rPr>
          <w:rFonts w:ascii="Franklin Gothic Book" w:hAnsi="Franklin Gothic Book"/>
          <w:color w:val="4B4B4D"/>
          <w:sz w:val="16"/>
          <w:szCs w:val="16"/>
        </w:rPr>
        <w:t>Bild 2: v</w:t>
      </w:r>
      <w:r w:rsidR="003933A6" w:rsidRPr="00CC2B8C">
        <w:rPr>
          <w:rFonts w:ascii="Franklin Gothic Book" w:hAnsi="Franklin Gothic Book"/>
          <w:color w:val="4B4B4D"/>
          <w:sz w:val="16"/>
          <w:szCs w:val="16"/>
        </w:rPr>
        <w:t xml:space="preserve">BoxX </w:t>
      </w:r>
      <w:r>
        <w:rPr>
          <w:rFonts w:ascii="Franklin Gothic Book" w:hAnsi="Franklin Gothic Book"/>
          <w:color w:val="4B4B4D"/>
          <w:sz w:val="16"/>
          <w:szCs w:val="16"/>
        </w:rPr>
        <w:t>12</w:t>
      </w:r>
      <w:r w:rsidR="003933A6" w:rsidRPr="00CC2B8C">
        <w:rPr>
          <w:rFonts w:ascii="Franklin Gothic Book" w:hAnsi="Franklin Gothic Book"/>
          <w:color w:val="4B4B4D"/>
          <w:sz w:val="16"/>
          <w:szCs w:val="16"/>
        </w:rPr>
        <w:t xml:space="preserve"> aus der </w:t>
      </w:r>
      <w:r>
        <w:rPr>
          <w:rFonts w:ascii="Franklin Gothic Book" w:hAnsi="Franklin Gothic Book"/>
          <w:color w:val="4B4B4D"/>
          <w:sz w:val="16"/>
          <w:szCs w:val="16"/>
        </w:rPr>
        <w:t>Vario</w:t>
      </w:r>
      <w:r w:rsidR="003933A6" w:rsidRPr="00CC2B8C">
        <w:rPr>
          <w:rFonts w:ascii="Franklin Gothic Book" w:hAnsi="Franklin Gothic Book"/>
          <w:color w:val="4B4B4D"/>
          <w:sz w:val="16"/>
          <w:szCs w:val="16"/>
        </w:rPr>
        <w:t>-Line (Baugröße 1)</w:t>
      </w:r>
    </w:p>
    <w:p w:rsidR="009E0D30" w:rsidRDefault="009E0D30" w:rsidP="008F6F75">
      <w:pPr>
        <w:spacing w:line="360" w:lineRule="auto"/>
        <w:rPr>
          <w:rFonts w:ascii="Franklin Gothic Book" w:hAnsi="Franklin Gothic Book"/>
          <w:color w:val="4B4B4D"/>
          <w:sz w:val="16"/>
          <w:szCs w:val="16"/>
        </w:rPr>
      </w:pPr>
    </w:p>
    <w:p w:rsidR="006317FF" w:rsidRDefault="009E0D30" w:rsidP="008F6F75">
      <w:pPr>
        <w:spacing w:line="360" w:lineRule="auto"/>
        <w:rPr>
          <w:rFonts w:ascii="Franklin Gothic Book" w:hAnsi="Franklin Gothic Book"/>
          <w:color w:val="4B4B4D"/>
          <w:sz w:val="16"/>
          <w:szCs w:val="16"/>
        </w:rPr>
      </w:pPr>
      <w:r>
        <w:rPr>
          <w:rFonts w:ascii="Franklin Gothic Book" w:hAnsi="Franklin Gothic Book"/>
          <w:noProof/>
          <w:color w:val="4B4B4D"/>
          <w:sz w:val="16"/>
          <w:szCs w:val="16"/>
          <w:lang w:eastAsia="de-DE"/>
        </w:rPr>
        <w:drawing>
          <wp:inline distT="0" distB="0" distL="0" distR="0">
            <wp:extent cx="885825" cy="892639"/>
            <wp:effectExtent l="19050" t="0" r="9525" b="0"/>
            <wp:docPr id="3" name="Grafik 1" descr="QR_kkt-chillers.com_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kkt-chillers.com_app.jpg"/>
                    <pic:cNvPicPr/>
                  </pic:nvPicPr>
                  <pic:blipFill>
                    <a:blip r:embed="rId11"/>
                    <a:stretch>
                      <a:fillRect/>
                    </a:stretch>
                  </pic:blipFill>
                  <pic:spPr>
                    <a:xfrm>
                      <a:off x="0" y="0"/>
                      <a:ext cx="885825" cy="892639"/>
                    </a:xfrm>
                    <a:prstGeom prst="rect">
                      <a:avLst/>
                    </a:prstGeom>
                  </pic:spPr>
                </pic:pic>
              </a:graphicData>
            </a:graphic>
          </wp:inline>
        </w:drawing>
      </w:r>
    </w:p>
    <w:p w:rsidR="009E0D30" w:rsidRDefault="006317FF" w:rsidP="009E0D30">
      <w:pPr>
        <w:autoSpaceDE w:val="0"/>
        <w:autoSpaceDN w:val="0"/>
        <w:adjustRightInd w:val="0"/>
        <w:spacing w:after="0"/>
        <w:rPr>
          <w:rFonts w:ascii="Franklin Gothic Book" w:hAnsi="Franklin Gothic Book"/>
          <w:color w:val="4B4B4D"/>
          <w:sz w:val="16"/>
          <w:szCs w:val="16"/>
        </w:rPr>
      </w:pPr>
      <w:r>
        <w:rPr>
          <w:rFonts w:ascii="Franklin Gothic Book" w:hAnsi="Franklin Gothic Book"/>
          <w:color w:val="4B4B4D"/>
          <w:sz w:val="16"/>
          <w:szCs w:val="16"/>
        </w:rPr>
        <w:t xml:space="preserve">Bild 3: </w:t>
      </w:r>
      <w:r w:rsidR="00D64227">
        <w:rPr>
          <w:rFonts w:ascii="Franklin Gothic Book" w:hAnsi="Franklin Gothic Book"/>
          <w:color w:val="4B4B4D"/>
          <w:sz w:val="16"/>
          <w:szCs w:val="16"/>
        </w:rPr>
        <w:t>QR</w:t>
      </w:r>
      <w:r w:rsidR="008F6F75" w:rsidRPr="00CC2B8C">
        <w:rPr>
          <w:rFonts w:ascii="Franklin Gothic Book" w:hAnsi="Franklin Gothic Book"/>
          <w:color w:val="4B4B4D"/>
          <w:sz w:val="16"/>
          <w:szCs w:val="16"/>
        </w:rPr>
        <w:t xml:space="preserve"> Code</w:t>
      </w:r>
      <w:r w:rsidR="00D64227">
        <w:rPr>
          <w:rFonts w:ascii="Franklin Gothic Book" w:hAnsi="Franklin Gothic Book"/>
          <w:color w:val="4B4B4D"/>
          <w:sz w:val="16"/>
          <w:szCs w:val="16"/>
        </w:rPr>
        <w:t xml:space="preserve"> </w:t>
      </w:r>
      <w:proofErr w:type="spellStart"/>
      <w:r w:rsidR="00D64227" w:rsidRPr="00D64227">
        <w:rPr>
          <w:rFonts w:ascii="Franklin Gothic Book" w:hAnsi="Franklin Gothic Book"/>
          <w:color w:val="4B4B4D"/>
          <w:sz w:val="16"/>
          <w:szCs w:val="16"/>
        </w:rPr>
        <w:t>Augmented</w:t>
      </w:r>
      <w:proofErr w:type="spellEnd"/>
      <w:r w:rsidR="00D64227" w:rsidRPr="00D64227">
        <w:rPr>
          <w:rFonts w:ascii="Franklin Gothic Book" w:hAnsi="Franklin Gothic Book"/>
          <w:color w:val="4B4B4D"/>
          <w:sz w:val="16"/>
          <w:szCs w:val="16"/>
        </w:rPr>
        <w:t xml:space="preserve"> Reality</w:t>
      </w:r>
      <w:r w:rsidR="009E0D30">
        <w:rPr>
          <w:rFonts w:ascii="Franklin Gothic Book" w:hAnsi="Franklin Gothic Book"/>
          <w:color w:val="4B4B4D"/>
          <w:sz w:val="16"/>
          <w:szCs w:val="16"/>
        </w:rPr>
        <w:t xml:space="preserve"> </w:t>
      </w:r>
    </w:p>
    <w:p w:rsidR="00D64227" w:rsidRDefault="00D64227" w:rsidP="009E0D30">
      <w:pPr>
        <w:autoSpaceDE w:val="0"/>
        <w:autoSpaceDN w:val="0"/>
        <w:adjustRightInd w:val="0"/>
        <w:spacing w:after="0"/>
        <w:rPr>
          <w:rFonts w:ascii="Franklin Gothic Book" w:hAnsi="Franklin Gothic Book"/>
          <w:color w:val="4B4B4D"/>
          <w:sz w:val="16"/>
          <w:szCs w:val="16"/>
        </w:rPr>
      </w:pPr>
      <w:r>
        <w:rPr>
          <w:rFonts w:ascii="Franklin Gothic Book" w:hAnsi="Franklin Gothic Book"/>
          <w:color w:val="4B4B4D"/>
          <w:sz w:val="16"/>
          <w:szCs w:val="16"/>
        </w:rPr>
        <w:t>Informationst</w:t>
      </w:r>
      <w:r w:rsidR="009E0D30">
        <w:rPr>
          <w:rFonts w:ascii="Franklin Gothic Book" w:hAnsi="Franklin Gothic Book"/>
          <w:color w:val="4B4B4D"/>
          <w:sz w:val="16"/>
          <w:szCs w:val="16"/>
        </w:rPr>
        <w:t xml:space="preserve">ext: </w:t>
      </w:r>
    </w:p>
    <w:p w:rsidR="009E0D30" w:rsidRPr="009E0D30" w:rsidRDefault="009E0D30" w:rsidP="009E0D30">
      <w:pPr>
        <w:autoSpaceDE w:val="0"/>
        <w:autoSpaceDN w:val="0"/>
        <w:adjustRightInd w:val="0"/>
        <w:spacing w:after="0"/>
        <w:rPr>
          <w:rFonts w:ascii="Franklin Gothic Book" w:hAnsi="Franklin Gothic Book"/>
          <w:color w:val="4B4B4D"/>
          <w:sz w:val="16"/>
          <w:szCs w:val="16"/>
        </w:rPr>
      </w:pPr>
      <w:r w:rsidRPr="009E0D30">
        <w:rPr>
          <w:rFonts w:ascii="Franklin Gothic Book" w:hAnsi="Franklin Gothic Book"/>
          <w:color w:val="4B4B4D"/>
          <w:sz w:val="16"/>
          <w:szCs w:val="16"/>
        </w:rPr>
        <w:t>Scannen Sie den Code und laden Sie sich die kostenlose</w:t>
      </w:r>
    </w:p>
    <w:p w:rsidR="009E0D30" w:rsidRPr="009E0D30" w:rsidRDefault="009E0D30" w:rsidP="009E0D30">
      <w:pPr>
        <w:autoSpaceDE w:val="0"/>
        <w:autoSpaceDN w:val="0"/>
        <w:adjustRightInd w:val="0"/>
        <w:spacing w:after="0"/>
        <w:rPr>
          <w:rFonts w:ascii="Franklin Gothic Book" w:hAnsi="Franklin Gothic Book"/>
          <w:color w:val="4B4B4D"/>
          <w:sz w:val="16"/>
          <w:szCs w:val="16"/>
        </w:rPr>
      </w:pPr>
      <w:r w:rsidRPr="009E0D30">
        <w:rPr>
          <w:rFonts w:ascii="Franklin Gothic Book" w:hAnsi="Franklin Gothic Book"/>
          <w:color w:val="4B4B4D"/>
          <w:sz w:val="16"/>
          <w:szCs w:val="16"/>
        </w:rPr>
        <w:t>KKT chillers App herunter. Nur noch die Kamera Ihres</w:t>
      </w:r>
    </w:p>
    <w:p w:rsidR="009E0D30" w:rsidRPr="009E0D30" w:rsidRDefault="009E0D30" w:rsidP="009E0D30">
      <w:pPr>
        <w:autoSpaceDE w:val="0"/>
        <w:autoSpaceDN w:val="0"/>
        <w:adjustRightInd w:val="0"/>
        <w:spacing w:after="0"/>
        <w:rPr>
          <w:rFonts w:ascii="Franklin Gothic Book" w:hAnsi="Franklin Gothic Book"/>
          <w:color w:val="4B4B4D"/>
          <w:sz w:val="16"/>
          <w:szCs w:val="16"/>
        </w:rPr>
      </w:pPr>
      <w:r w:rsidRPr="009E0D30">
        <w:rPr>
          <w:rFonts w:ascii="Franklin Gothic Book" w:hAnsi="Franklin Gothic Book"/>
          <w:color w:val="4B4B4D"/>
          <w:sz w:val="16"/>
          <w:szCs w:val="16"/>
        </w:rPr>
        <w:t>mobilen Endgerätes auf das Bild der Vario-Line mit dem</w:t>
      </w:r>
    </w:p>
    <w:p w:rsidR="008F6F75" w:rsidRDefault="009E0D30" w:rsidP="009E0D30">
      <w:pPr>
        <w:spacing w:line="360" w:lineRule="auto"/>
        <w:rPr>
          <w:rFonts w:ascii="Franklin Gothic Book" w:hAnsi="Franklin Gothic Book"/>
          <w:color w:val="4B4B4D"/>
          <w:sz w:val="16"/>
          <w:szCs w:val="16"/>
        </w:rPr>
      </w:pPr>
      <w:r w:rsidRPr="009E0D30">
        <w:rPr>
          <w:rFonts w:ascii="Franklin Gothic Book" w:hAnsi="Franklin Gothic Book"/>
          <w:color w:val="4B4B4D"/>
          <w:sz w:val="16"/>
          <w:szCs w:val="16"/>
        </w:rPr>
        <w:t>AR Icon richten und Sie werden überrascht sein!</w:t>
      </w:r>
      <w:r w:rsidR="008F6F75" w:rsidRPr="00CC2B8C">
        <w:rPr>
          <w:rFonts w:ascii="Franklin Gothic Book" w:hAnsi="Franklin Gothic Book"/>
          <w:color w:val="4B4B4D"/>
          <w:sz w:val="16"/>
          <w:szCs w:val="16"/>
        </w:rPr>
        <w:t xml:space="preserve"> </w:t>
      </w:r>
    </w:p>
    <w:p w:rsidR="00CD6BB0" w:rsidRDefault="00CD6BB0" w:rsidP="00CD6BB0">
      <w:pPr>
        <w:spacing w:line="360" w:lineRule="auto"/>
        <w:rPr>
          <w:rFonts w:ascii="Franklin Gothic Book" w:hAnsi="Franklin Gothic Book"/>
          <w:color w:val="4B4B4D"/>
          <w:sz w:val="16"/>
          <w:szCs w:val="16"/>
        </w:rPr>
      </w:pPr>
    </w:p>
    <w:p w:rsidR="00925D9E" w:rsidRDefault="00925D9E" w:rsidP="008F6F75">
      <w:pPr>
        <w:spacing w:line="360" w:lineRule="auto"/>
        <w:rPr>
          <w:rFonts w:ascii="Franklin Gothic Book" w:hAnsi="Franklin Gothic Book"/>
          <w:color w:val="4B4B4D"/>
          <w:sz w:val="16"/>
          <w:szCs w:val="16"/>
        </w:rPr>
      </w:pPr>
      <w:bookmarkStart w:id="0" w:name="_GoBack"/>
      <w:bookmarkEnd w:id="0"/>
    </w:p>
    <w:p w:rsidR="009E0D30" w:rsidRDefault="009E0D30" w:rsidP="008F6F75">
      <w:pPr>
        <w:spacing w:line="360" w:lineRule="auto"/>
        <w:rPr>
          <w:rFonts w:ascii="Franklin Gothic Book" w:hAnsi="Franklin Gothic Book"/>
          <w:color w:val="4B4B4D"/>
          <w:sz w:val="16"/>
          <w:szCs w:val="16"/>
        </w:rPr>
      </w:pPr>
    </w:p>
    <w:p w:rsidR="009E0D30" w:rsidRDefault="009E0D30" w:rsidP="008F6F75">
      <w:pPr>
        <w:spacing w:line="360" w:lineRule="auto"/>
        <w:rPr>
          <w:rFonts w:ascii="Franklin Gothic Book" w:hAnsi="Franklin Gothic Book"/>
          <w:color w:val="4B4B4D"/>
          <w:sz w:val="16"/>
          <w:szCs w:val="16"/>
        </w:rPr>
      </w:pPr>
    </w:p>
    <w:p w:rsidR="009E0D30" w:rsidRDefault="009E0D30" w:rsidP="008F6F75">
      <w:pPr>
        <w:spacing w:line="360" w:lineRule="auto"/>
        <w:rPr>
          <w:rFonts w:ascii="Franklin Gothic Book" w:hAnsi="Franklin Gothic Book"/>
          <w:color w:val="4B4B4D"/>
          <w:sz w:val="16"/>
          <w:szCs w:val="16"/>
        </w:rPr>
      </w:pPr>
    </w:p>
    <w:p w:rsidR="009E0D30" w:rsidRDefault="009E0D30" w:rsidP="008F6F75">
      <w:pPr>
        <w:spacing w:line="360" w:lineRule="auto"/>
        <w:rPr>
          <w:rFonts w:ascii="Franklin Gothic Book" w:hAnsi="Franklin Gothic Book"/>
          <w:color w:val="4B4B4D"/>
          <w:sz w:val="16"/>
          <w:szCs w:val="16"/>
        </w:rPr>
      </w:pPr>
    </w:p>
    <w:p w:rsidR="009E0D30" w:rsidRDefault="009E0D30" w:rsidP="008F6F75">
      <w:pPr>
        <w:spacing w:line="360" w:lineRule="auto"/>
        <w:rPr>
          <w:rFonts w:ascii="Franklin Gothic Book" w:hAnsi="Franklin Gothic Book"/>
          <w:color w:val="4B4B4D"/>
          <w:sz w:val="16"/>
          <w:szCs w:val="16"/>
        </w:rPr>
      </w:pPr>
    </w:p>
    <w:p w:rsidR="009E0D30" w:rsidRPr="00CC2B8C" w:rsidRDefault="009E0D30" w:rsidP="008F6F75">
      <w:pPr>
        <w:spacing w:line="360" w:lineRule="auto"/>
        <w:rPr>
          <w:rFonts w:ascii="Franklin Gothic Book" w:hAnsi="Franklin Gothic Book"/>
          <w:color w:val="4B4B4D"/>
          <w:sz w:val="16"/>
          <w:szCs w:val="16"/>
        </w:rPr>
      </w:pPr>
    </w:p>
    <w:p w:rsidR="00B02BDC" w:rsidRPr="00CC2B8C" w:rsidRDefault="00B94C18" w:rsidP="00B02BDC">
      <w:pPr>
        <w:spacing w:line="360" w:lineRule="auto"/>
        <w:rPr>
          <w:rFonts w:ascii="Franklin Gothic Book" w:hAnsi="Franklin Gothic Book"/>
          <w:color w:val="4B4B4D"/>
          <w:sz w:val="16"/>
          <w:szCs w:val="16"/>
        </w:rPr>
      </w:pPr>
      <w:r>
        <w:rPr>
          <w:rFonts w:ascii="Franklin Gothic Book" w:hAnsi="Franklin Gothic Book"/>
          <w:color w:val="4B4B4D"/>
          <w:sz w:val="16"/>
          <w:szCs w:val="16"/>
        </w:rPr>
        <w:t>Korrekturabzug</w:t>
      </w:r>
      <w:r w:rsidR="00B02BDC" w:rsidRPr="00CC2B8C">
        <w:rPr>
          <w:rFonts w:ascii="Franklin Gothic Book" w:hAnsi="Franklin Gothic Book"/>
          <w:color w:val="4B4B4D"/>
          <w:sz w:val="16"/>
          <w:szCs w:val="16"/>
        </w:rPr>
        <w:t xml:space="preserve"> erbeten an: nadine.stich@kkt-chillers.com</w:t>
      </w:r>
    </w:p>
    <w:sectPr w:rsidR="00B02BDC" w:rsidRPr="00CC2B8C" w:rsidSect="00547C1B">
      <w:pgSz w:w="11900" w:h="16840"/>
      <w:pgMar w:top="1417" w:right="1417" w:bottom="1134"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A1B" w:rsidRDefault="00313A1B" w:rsidP="00B02BDC">
      <w:pPr>
        <w:spacing w:after="0"/>
      </w:pPr>
      <w:r>
        <w:separator/>
      </w:r>
    </w:p>
  </w:endnote>
  <w:endnote w:type="continuationSeparator" w:id="0">
    <w:p w:rsidR="00313A1B" w:rsidRDefault="00313A1B" w:rsidP="00B02BD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NeueLT-Light">
    <w:altName w:val="HelveticaNeue LT 45 Light"/>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gfa Rotis Semisans">
    <w:altName w:val="Courier New"/>
    <w:charset w:val="00"/>
    <w:family w:val="auto"/>
    <w:pitch w:val="variable"/>
    <w:sig w:usb0="00000000" w:usb1="00000000" w:usb2="00000000" w:usb3="00000000" w:csb0="00000000" w:csb1="00000000"/>
  </w:font>
  <w:font w:name="ATRotis Semisans 55">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A1B" w:rsidRDefault="00313A1B" w:rsidP="00B02BDC">
      <w:pPr>
        <w:spacing w:after="0"/>
      </w:pPr>
      <w:r>
        <w:separator/>
      </w:r>
    </w:p>
  </w:footnote>
  <w:footnote w:type="continuationSeparator" w:id="0">
    <w:p w:rsidR="00313A1B" w:rsidRDefault="00313A1B" w:rsidP="00B02BD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36CDF"/>
    <w:multiLevelType w:val="multilevel"/>
    <w:tmpl w:val="E132BFA4"/>
    <w:lvl w:ilvl="0">
      <w:start w:val="1"/>
      <w:numFmt w:val="decimal"/>
      <w:pStyle w:val="berschrift1"/>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360D499F"/>
    <w:multiLevelType w:val="multilevel"/>
    <w:tmpl w:val="9BE8A7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5DA26A49"/>
    <w:multiLevelType w:val="multilevel"/>
    <w:tmpl w:val="CF4040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berschrif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1A09F3"/>
    <w:rsid w:val="000141ED"/>
    <w:rsid w:val="00073E10"/>
    <w:rsid w:val="000E60C0"/>
    <w:rsid w:val="001227A9"/>
    <w:rsid w:val="0012740C"/>
    <w:rsid w:val="001319D2"/>
    <w:rsid w:val="00157CC6"/>
    <w:rsid w:val="00174054"/>
    <w:rsid w:val="001A09F3"/>
    <w:rsid w:val="0021361D"/>
    <w:rsid w:val="002257E2"/>
    <w:rsid w:val="002565E2"/>
    <w:rsid w:val="00264DE1"/>
    <w:rsid w:val="002A33C7"/>
    <w:rsid w:val="00313A1B"/>
    <w:rsid w:val="00332E60"/>
    <w:rsid w:val="00335751"/>
    <w:rsid w:val="00343797"/>
    <w:rsid w:val="003933A6"/>
    <w:rsid w:val="003C1EAA"/>
    <w:rsid w:val="003D5BEE"/>
    <w:rsid w:val="003E2348"/>
    <w:rsid w:val="00417830"/>
    <w:rsid w:val="0042567F"/>
    <w:rsid w:val="00456FC5"/>
    <w:rsid w:val="00460F66"/>
    <w:rsid w:val="004A61FA"/>
    <w:rsid w:val="004A7231"/>
    <w:rsid w:val="004B2F7D"/>
    <w:rsid w:val="004D48E3"/>
    <w:rsid w:val="004F5EFF"/>
    <w:rsid w:val="00547C1B"/>
    <w:rsid w:val="00563747"/>
    <w:rsid w:val="005708E5"/>
    <w:rsid w:val="00595A7E"/>
    <w:rsid w:val="005F2959"/>
    <w:rsid w:val="00616BAC"/>
    <w:rsid w:val="006317FF"/>
    <w:rsid w:val="0067441C"/>
    <w:rsid w:val="0068394A"/>
    <w:rsid w:val="006E0091"/>
    <w:rsid w:val="007043CE"/>
    <w:rsid w:val="00737FC9"/>
    <w:rsid w:val="0074554D"/>
    <w:rsid w:val="00763A17"/>
    <w:rsid w:val="0082449E"/>
    <w:rsid w:val="008E43F7"/>
    <w:rsid w:val="008E5BD0"/>
    <w:rsid w:val="008F6F75"/>
    <w:rsid w:val="00906122"/>
    <w:rsid w:val="0092168B"/>
    <w:rsid w:val="00925D9E"/>
    <w:rsid w:val="009549C7"/>
    <w:rsid w:val="0097025D"/>
    <w:rsid w:val="00980CFE"/>
    <w:rsid w:val="00983AA0"/>
    <w:rsid w:val="00997E0E"/>
    <w:rsid w:val="009B0BE2"/>
    <w:rsid w:val="009B1B8D"/>
    <w:rsid w:val="009D24C7"/>
    <w:rsid w:val="009D526B"/>
    <w:rsid w:val="009E0D30"/>
    <w:rsid w:val="009E6B40"/>
    <w:rsid w:val="00A76FEE"/>
    <w:rsid w:val="00A93D11"/>
    <w:rsid w:val="00B02BDC"/>
    <w:rsid w:val="00B2594B"/>
    <w:rsid w:val="00B94C18"/>
    <w:rsid w:val="00B96DEF"/>
    <w:rsid w:val="00BA4359"/>
    <w:rsid w:val="00BA616D"/>
    <w:rsid w:val="00BF54C9"/>
    <w:rsid w:val="00BF5FCD"/>
    <w:rsid w:val="00C23952"/>
    <w:rsid w:val="00C50AAF"/>
    <w:rsid w:val="00C778AD"/>
    <w:rsid w:val="00CA7C65"/>
    <w:rsid w:val="00CC2B8C"/>
    <w:rsid w:val="00CD2585"/>
    <w:rsid w:val="00CD6BB0"/>
    <w:rsid w:val="00D45E95"/>
    <w:rsid w:val="00D64227"/>
    <w:rsid w:val="00DA41B1"/>
    <w:rsid w:val="00DC55CC"/>
    <w:rsid w:val="00DC77DA"/>
    <w:rsid w:val="00E201BE"/>
    <w:rsid w:val="00E56528"/>
    <w:rsid w:val="00E97E2E"/>
    <w:rsid w:val="00EA4034"/>
    <w:rsid w:val="00EA477D"/>
    <w:rsid w:val="00EA7024"/>
    <w:rsid w:val="00EE4DBE"/>
    <w:rsid w:val="00EF4A15"/>
    <w:rsid w:val="00F04705"/>
    <w:rsid w:val="00FD6CE6"/>
    <w:rsid w:val="00FF7E22"/>
  </w:rsids>
  <m:mathPr>
    <m:mathFont m:val="Cambria Math"/>
    <m:brkBin m:val="before"/>
    <m:brkBinSub m:val="--"/>
    <m:smallFrac m:val="off"/>
    <m:dispDef m:val="of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Standard">
    <w:name w:val="Normal"/>
    <w:qFormat/>
    <w:rsid w:val="0088431C"/>
    <w:pPr>
      <w:spacing w:after="200"/>
    </w:pPr>
    <w:rPr>
      <w:sz w:val="24"/>
      <w:szCs w:val="24"/>
      <w:lang w:eastAsia="en-US"/>
    </w:rPr>
  </w:style>
  <w:style w:type="paragraph" w:styleId="berschrift1">
    <w:name w:val="heading 1"/>
    <w:basedOn w:val="Standard"/>
    <w:next w:val="Standard"/>
    <w:link w:val="berschrift1Zchn"/>
    <w:autoRedefine/>
    <w:uiPriority w:val="9"/>
    <w:qFormat/>
    <w:rsid w:val="00E80C01"/>
    <w:pPr>
      <w:keepNext/>
      <w:keepLines/>
      <w:numPr>
        <w:numId w:val="4"/>
      </w:numPr>
      <w:tabs>
        <w:tab w:val="right" w:pos="7711"/>
      </w:tabs>
      <w:spacing w:line="336" w:lineRule="auto"/>
      <w:contextualSpacing/>
      <w:outlineLvl w:val="0"/>
    </w:pPr>
    <w:rPr>
      <w:rFonts w:ascii="Arial" w:eastAsia="Times New Roman" w:hAnsi="Arial"/>
      <w:b/>
      <w:bCs/>
      <w:color w:val="808080"/>
      <w:sz w:val="36"/>
      <w:szCs w:val="28"/>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3">
    <w:name w:val="Überschrift3"/>
    <w:basedOn w:val="Standard"/>
    <w:autoRedefine/>
    <w:qFormat/>
    <w:rsid w:val="00E80C01"/>
    <w:pPr>
      <w:numPr>
        <w:ilvl w:val="2"/>
        <w:numId w:val="2"/>
      </w:numPr>
      <w:spacing w:after="60" w:line="288" w:lineRule="auto"/>
      <w:outlineLvl w:val="2"/>
    </w:pPr>
    <w:rPr>
      <w:rFonts w:ascii="Arial" w:hAnsi="Arial"/>
      <w:b/>
      <w:color w:val="000000"/>
      <w:sz w:val="22"/>
    </w:rPr>
  </w:style>
  <w:style w:type="character" w:customStyle="1" w:styleId="berschrift1Zchn">
    <w:name w:val="Überschrift 1 Zchn"/>
    <w:basedOn w:val="Absatz-Standardschriftart"/>
    <w:link w:val="berschrift1"/>
    <w:uiPriority w:val="9"/>
    <w:rsid w:val="00E80C01"/>
    <w:rPr>
      <w:rFonts w:ascii="Arial" w:eastAsia="Times New Roman" w:hAnsi="Arial" w:cs="Times New Roman"/>
      <w:b/>
      <w:bCs/>
      <w:color w:val="808080"/>
      <w:sz w:val="36"/>
      <w:szCs w:val="28"/>
      <w:lang w:val="de-AT"/>
    </w:rPr>
  </w:style>
  <w:style w:type="paragraph" w:customStyle="1" w:styleId="Lauftext">
    <w:name w:val="Lauftext"/>
    <w:basedOn w:val="Standard"/>
    <w:autoRedefine/>
    <w:uiPriority w:val="99"/>
    <w:rsid w:val="00E80C01"/>
    <w:pPr>
      <w:widowControl w:val="0"/>
      <w:autoSpaceDE w:val="0"/>
      <w:autoSpaceDN w:val="0"/>
      <w:adjustRightInd w:val="0"/>
      <w:spacing w:after="60" w:line="288" w:lineRule="auto"/>
      <w:textAlignment w:val="center"/>
    </w:pPr>
    <w:rPr>
      <w:rFonts w:ascii="Arial" w:hAnsi="Arial" w:cs="HelveticaNeueLT-Light"/>
      <w:color w:val="000000"/>
      <w:sz w:val="22"/>
      <w:szCs w:val="20"/>
    </w:rPr>
  </w:style>
  <w:style w:type="character" w:styleId="Hyperlink">
    <w:name w:val="Hyperlink"/>
    <w:basedOn w:val="Absatz-Standardschriftart"/>
    <w:rsid w:val="00763A17"/>
    <w:rPr>
      <w:color w:val="0000FF"/>
      <w:u w:val="single"/>
    </w:rPr>
  </w:style>
  <w:style w:type="table" w:styleId="Tabellengitternetz">
    <w:name w:val="Table Grid"/>
    <w:basedOn w:val="NormaleTabelle"/>
    <w:rsid w:val="00763A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zeile">
    <w:name w:val="footer"/>
    <w:basedOn w:val="Standard"/>
    <w:link w:val="FuzeileZchn"/>
    <w:rsid w:val="00B02BDC"/>
    <w:pPr>
      <w:tabs>
        <w:tab w:val="center" w:pos="4536"/>
        <w:tab w:val="right" w:pos="9072"/>
      </w:tabs>
      <w:spacing w:after="0"/>
    </w:pPr>
    <w:rPr>
      <w:rFonts w:ascii="Times" w:eastAsia="Times New Roman" w:hAnsi="Times"/>
      <w:sz w:val="22"/>
      <w:szCs w:val="20"/>
      <w:lang w:eastAsia="de-DE"/>
    </w:rPr>
  </w:style>
  <w:style w:type="character" w:customStyle="1" w:styleId="FuzeileZchn">
    <w:name w:val="Fußzeile Zchn"/>
    <w:basedOn w:val="Absatz-Standardschriftart"/>
    <w:link w:val="Fuzeile"/>
    <w:rsid w:val="00B02BDC"/>
    <w:rPr>
      <w:rFonts w:ascii="Times" w:eastAsia="Times New Roman" w:hAnsi="Times"/>
      <w:sz w:val="22"/>
    </w:rPr>
  </w:style>
  <w:style w:type="paragraph" w:styleId="Kopfzeile">
    <w:name w:val="header"/>
    <w:basedOn w:val="Standard"/>
    <w:link w:val="KopfzeileZchn"/>
    <w:rsid w:val="00B02BDC"/>
    <w:pPr>
      <w:tabs>
        <w:tab w:val="center" w:pos="4536"/>
        <w:tab w:val="right" w:pos="9072"/>
      </w:tabs>
    </w:pPr>
  </w:style>
  <w:style w:type="character" w:customStyle="1" w:styleId="KopfzeileZchn">
    <w:name w:val="Kopfzeile Zchn"/>
    <w:basedOn w:val="Absatz-Standardschriftart"/>
    <w:link w:val="Kopfzeile"/>
    <w:rsid w:val="00B02BDC"/>
    <w:rPr>
      <w:sz w:val="24"/>
      <w:szCs w:val="24"/>
      <w:lang w:eastAsia="en-US"/>
    </w:rPr>
  </w:style>
  <w:style w:type="paragraph" w:styleId="Textkrper2">
    <w:name w:val="Body Text 2"/>
    <w:basedOn w:val="Standard"/>
    <w:link w:val="Textkrper2Zchn"/>
    <w:unhideWhenUsed/>
    <w:rsid w:val="00925D9E"/>
    <w:pPr>
      <w:spacing w:after="0"/>
    </w:pPr>
    <w:rPr>
      <w:rFonts w:ascii="Agfa Rotis Semisans" w:eastAsia="Times New Roman" w:hAnsi="Agfa Rotis Semisans"/>
      <w:sz w:val="22"/>
    </w:rPr>
  </w:style>
  <w:style w:type="character" w:customStyle="1" w:styleId="Textkrper2Zchn">
    <w:name w:val="Textkörper 2 Zchn"/>
    <w:basedOn w:val="Absatz-Standardschriftart"/>
    <w:link w:val="Textkrper2"/>
    <w:rsid w:val="00925D9E"/>
    <w:rPr>
      <w:rFonts w:ascii="Agfa Rotis Semisans" w:eastAsia="Times New Roman" w:hAnsi="Agfa Rotis Semisans"/>
      <w:sz w:val="22"/>
      <w:szCs w:val="24"/>
    </w:rPr>
  </w:style>
  <w:style w:type="paragraph" w:customStyle="1" w:styleId="TextDZ">
    <w:name w:val="Text DZ"/>
    <w:basedOn w:val="Standard"/>
    <w:rsid w:val="00925D9E"/>
    <w:pPr>
      <w:overflowPunct w:val="0"/>
      <w:autoSpaceDE w:val="0"/>
      <w:autoSpaceDN w:val="0"/>
      <w:adjustRightInd w:val="0"/>
      <w:spacing w:after="0" w:line="280" w:lineRule="atLeast"/>
      <w:textAlignment w:val="baseline"/>
    </w:pPr>
    <w:rPr>
      <w:rFonts w:ascii="ATRotis Semisans 55" w:eastAsia="Times New Roman" w:hAnsi="ATRotis Semisans 55"/>
      <w:szCs w:val="20"/>
      <w:lang w:eastAsia="de-DE"/>
    </w:rPr>
  </w:style>
  <w:style w:type="character" w:styleId="BesuchterHyperlink">
    <w:name w:val="FollowedHyperlink"/>
    <w:basedOn w:val="Absatz-Standardschriftart"/>
    <w:rsid w:val="00925D9E"/>
    <w:rPr>
      <w:color w:val="800080"/>
      <w:u w:val="single"/>
    </w:rPr>
  </w:style>
  <w:style w:type="paragraph" w:styleId="Sprechblasentext">
    <w:name w:val="Balloon Text"/>
    <w:basedOn w:val="Standard"/>
    <w:link w:val="SprechblasentextZchn"/>
    <w:rsid w:val="004F5EFF"/>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4F5EF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62220274">
      <w:bodyDiv w:val="1"/>
      <w:marLeft w:val="0"/>
      <w:marRight w:val="0"/>
      <w:marTop w:val="0"/>
      <w:marBottom w:val="0"/>
      <w:divBdr>
        <w:top w:val="none" w:sz="0" w:space="0" w:color="auto"/>
        <w:left w:val="none" w:sz="0" w:space="0" w:color="auto"/>
        <w:bottom w:val="none" w:sz="0" w:space="0" w:color="auto"/>
        <w:right w:val="none" w:sz="0" w:space="0" w:color="auto"/>
      </w:divBdr>
    </w:div>
    <w:div w:id="17871888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527A8-1E25-4829-890F-6218BD51D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3692</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o-ka-pi</Company>
  <LinksUpToDate>false</LinksUpToDate>
  <CharactersWithSpaces>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Ortmann</dc:creator>
  <cp:lastModifiedBy>Nadine Stich</cp:lastModifiedBy>
  <cp:revision>4</cp:revision>
  <cp:lastPrinted>2014-03-24T14:05:00Z</cp:lastPrinted>
  <dcterms:created xsi:type="dcterms:W3CDTF">2015-05-28T15:16:00Z</dcterms:created>
  <dcterms:modified xsi:type="dcterms:W3CDTF">2015-06-03T06:41:00Z</dcterms:modified>
</cp:coreProperties>
</file>